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FC" w:rsidRPr="00A778B5" w:rsidRDefault="007516FC" w:rsidP="00FA366B">
      <w:pPr>
        <w:pStyle w:val="a3"/>
        <w:spacing w:before="0" w:beforeAutospacing="0" w:after="0" w:afterAutospacing="0"/>
        <w:ind w:left="-284"/>
        <w:jc w:val="center"/>
        <w:textAlignment w:val="baseline"/>
        <w:rPr>
          <w:color w:val="000000" w:themeColor="text1"/>
        </w:rPr>
      </w:pPr>
      <w:r w:rsidRPr="00A778B5">
        <w:rPr>
          <w:rStyle w:val="a4"/>
          <w:color w:val="000000" w:themeColor="text1"/>
          <w:bdr w:val="none" w:sz="0" w:space="0" w:color="auto" w:frame="1"/>
        </w:rPr>
        <w:t>ИЗВЕЩЕНИЕ</w:t>
      </w:r>
    </w:p>
    <w:p w:rsidR="00BE131B" w:rsidRPr="00FF0F06" w:rsidRDefault="006D2DD4" w:rsidP="0027306A">
      <w:pPr>
        <w:pStyle w:val="a3"/>
        <w:spacing w:before="0" w:beforeAutospacing="0" w:after="0" w:afterAutospacing="0"/>
        <w:jc w:val="center"/>
        <w:textAlignment w:val="baseline"/>
        <w:rPr>
          <w:b/>
          <w:sz w:val="22"/>
          <w:szCs w:val="22"/>
        </w:rPr>
      </w:pPr>
      <w:r w:rsidRPr="00FF0F06">
        <w:rPr>
          <w:b/>
          <w:color w:val="000000" w:themeColor="text1"/>
          <w:sz w:val="22"/>
          <w:szCs w:val="22"/>
        </w:rPr>
        <w:t>о пр</w:t>
      </w:r>
      <w:r w:rsidR="00F86C42" w:rsidRPr="00FF0F06">
        <w:rPr>
          <w:b/>
          <w:color w:val="000000" w:themeColor="text1"/>
          <w:sz w:val="22"/>
          <w:szCs w:val="22"/>
        </w:rPr>
        <w:t xml:space="preserve">оведении отбора юридических лиц (организаций) </w:t>
      </w:r>
      <w:r w:rsidR="00BC7B36" w:rsidRPr="00FF0F06">
        <w:rPr>
          <w:b/>
          <w:color w:val="000000" w:themeColor="text1"/>
          <w:sz w:val="22"/>
          <w:szCs w:val="22"/>
        </w:rPr>
        <w:t xml:space="preserve">для предоставления субсидии </w:t>
      </w:r>
    </w:p>
    <w:p w:rsidR="00FF0F06" w:rsidRDefault="00FF0F06" w:rsidP="00FF0F06">
      <w:pPr>
        <w:jc w:val="center"/>
        <w:rPr>
          <w:rFonts w:ascii="Times New Roman" w:hAnsi="Times New Roman" w:cs="Times New Roman"/>
          <w:b/>
        </w:rPr>
      </w:pPr>
      <w:r w:rsidRPr="00FF0F06">
        <w:rPr>
          <w:rFonts w:ascii="Times New Roman" w:hAnsi="Times New Roman" w:cs="Times New Roman"/>
          <w:b/>
        </w:rPr>
        <w:t>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p w:rsidR="00F13DFA" w:rsidRPr="00C43FB2" w:rsidRDefault="00F13DFA" w:rsidP="00FA366B">
      <w:pPr>
        <w:pStyle w:val="a3"/>
        <w:spacing w:before="0" w:beforeAutospacing="0" w:after="0" w:afterAutospacing="0"/>
        <w:ind w:left="-284"/>
        <w:jc w:val="center"/>
        <w:textAlignment w:val="baseline"/>
        <w:rPr>
          <w:b/>
        </w:rPr>
      </w:pPr>
      <w:bookmarkStart w:id="0" w:name="_GoBack"/>
      <w:bookmarkEnd w:id="0"/>
    </w:p>
    <w:p w:rsidR="00FA366B" w:rsidRPr="00936691" w:rsidRDefault="007516FC" w:rsidP="00FA366B">
      <w:pPr>
        <w:spacing w:after="0" w:line="240" w:lineRule="auto"/>
        <w:jc w:val="both"/>
        <w:rPr>
          <w:rFonts w:ascii="Times New Roman" w:hAnsi="Times New Roman" w:cs="Times New Roman"/>
          <w:color w:val="000000" w:themeColor="text1"/>
          <w:sz w:val="24"/>
          <w:szCs w:val="24"/>
        </w:rPr>
      </w:pPr>
      <w:r w:rsidRPr="00A778B5">
        <w:rPr>
          <w:rStyle w:val="a4"/>
          <w:rFonts w:ascii="Times New Roman" w:hAnsi="Times New Roman" w:cs="Times New Roman"/>
          <w:color w:val="000000" w:themeColor="text1"/>
          <w:sz w:val="24"/>
          <w:szCs w:val="24"/>
          <w:bdr w:val="none" w:sz="0" w:space="0" w:color="auto" w:frame="1"/>
        </w:rPr>
        <w:t>1.</w:t>
      </w:r>
      <w:r w:rsidRPr="00A778B5">
        <w:rPr>
          <w:rFonts w:ascii="Times New Roman" w:hAnsi="Times New Roman" w:cs="Times New Roman"/>
          <w:color w:val="000000" w:themeColor="text1"/>
          <w:sz w:val="24"/>
          <w:szCs w:val="24"/>
        </w:rPr>
        <w:t> </w:t>
      </w:r>
      <w:r w:rsidR="003510FF" w:rsidRPr="00A778B5">
        <w:rPr>
          <w:rFonts w:ascii="Times New Roman" w:hAnsi="Times New Roman" w:cs="Times New Roman"/>
          <w:color w:val="000000" w:themeColor="text1"/>
          <w:sz w:val="24"/>
          <w:szCs w:val="24"/>
        </w:rPr>
        <w:t xml:space="preserve"> </w:t>
      </w:r>
      <w:r w:rsidR="00435EF8" w:rsidRPr="00A778B5">
        <w:rPr>
          <w:rFonts w:ascii="Times New Roman" w:hAnsi="Times New Roman" w:cs="Times New Roman"/>
          <w:b/>
          <w:color w:val="000000" w:themeColor="text1"/>
          <w:sz w:val="24"/>
          <w:szCs w:val="24"/>
        </w:rPr>
        <w:t>Наименование, место нахождения, почтового адреса, адреса электронной почты главного распорядителя</w:t>
      </w:r>
      <w:r w:rsidR="00435EF8" w:rsidRPr="00A778B5">
        <w:rPr>
          <w:rStyle w:val="a4"/>
          <w:rFonts w:ascii="Times New Roman" w:hAnsi="Times New Roman" w:cs="Times New Roman"/>
          <w:b w:val="0"/>
          <w:color w:val="000000" w:themeColor="text1"/>
          <w:sz w:val="24"/>
          <w:szCs w:val="24"/>
          <w:bdr w:val="none" w:sz="0" w:space="0" w:color="auto" w:frame="1"/>
        </w:rPr>
        <w:t xml:space="preserve"> </w:t>
      </w:r>
      <w:r w:rsidR="00435EF8" w:rsidRPr="00A778B5">
        <w:rPr>
          <w:rStyle w:val="a4"/>
          <w:rFonts w:ascii="Times New Roman" w:hAnsi="Times New Roman" w:cs="Times New Roman"/>
          <w:color w:val="000000" w:themeColor="text1"/>
          <w:sz w:val="24"/>
          <w:szCs w:val="24"/>
          <w:bdr w:val="none" w:sz="0" w:space="0" w:color="auto" w:frame="1"/>
        </w:rPr>
        <w:t>(организатора отбора</w:t>
      </w:r>
      <w:proofErr w:type="gramStart"/>
      <w:r w:rsidR="00435EF8" w:rsidRPr="00A778B5">
        <w:rPr>
          <w:rStyle w:val="a4"/>
          <w:rFonts w:ascii="Times New Roman" w:hAnsi="Times New Roman" w:cs="Times New Roman"/>
          <w:color w:val="000000" w:themeColor="text1"/>
          <w:sz w:val="24"/>
          <w:szCs w:val="24"/>
          <w:bdr w:val="none" w:sz="0" w:space="0" w:color="auto" w:frame="1"/>
        </w:rPr>
        <w:t>):</w:t>
      </w:r>
      <w:r w:rsidR="00435EF8" w:rsidRPr="00A778B5">
        <w:rPr>
          <w:rFonts w:ascii="Times New Roman" w:hAnsi="Times New Roman" w:cs="Times New Roman"/>
          <w:color w:val="000000" w:themeColor="text1"/>
          <w:sz w:val="24"/>
          <w:szCs w:val="24"/>
        </w:rPr>
        <w:t xml:space="preserve">  </w:t>
      </w:r>
      <w:r w:rsidRPr="00360454">
        <w:rPr>
          <w:rFonts w:ascii="Times New Roman" w:hAnsi="Times New Roman" w:cs="Times New Roman"/>
          <w:color w:val="000000" w:themeColor="text1"/>
          <w:sz w:val="24"/>
          <w:szCs w:val="24"/>
        </w:rPr>
        <w:t>департамент</w:t>
      </w:r>
      <w:proofErr w:type="gramEnd"/>
      <w:r w:rsidRPr="00360454">
        <w:rPr>
          <w:rFonts w:ascii="Times New Roman" w:hAnsi="Times New Roman" w:cs="Times New Roman"/>
          <w:color w:val="000000" w:themeColor="text1"/>
          <w:sz w:val="24"/>
          <w:szCs w:val="24"/>
        </w:rPr>
        <w:t xml:space="preserve"> жилищно-коммунального хозяйства, городской инфраструктуры и благоустройства администрации </w:t>
      </w:r>
      <w:proofErr w:type="spellStart"/>
      <w:r w:rsidRPr="00360454">
        <w:rPr>
          <w:rFonts w:ascii="Times New Roman" w:hAnsi="Times New Roman" w:cs="Times New Roman"/>
          <w:color w:val="000000" w:themeColor="text1"/>
          <w:sz w:val="24"/>
          <w:szCs w:val="24"/>
        </w:rPr>
        <w:t>г.</w:t>
      </w:r>
      <w:r w:rsidR="00FF0F06">
        <w:rPr>
          <w:rFonts w:ascii="Times New Roman" w:hAnsi="Times New Roman" w:cs="Times New Roman"/>
          <w:color w:val="000000" w:themeColor="text1"/>
          <w:sz w:val="24"/>
          <w:szCs w:val="24"/>
        </w:rPr>
        <w:t>о.г</w:t>
      </w:r>
      <w:proofErr w:type="spellEnd"/>
      <w:r w:rsidR="00FF0F06">
        <w:rPr>
          <w:rFonts w:ascii="Times New Roman" w:hAnsi="Times New Roman" w:cs="Times New Roman"/>
          <w:color w:val="000000" w:themeColor="text1"/>
          <w:sz w:val="24"/>
          <w:szCs w:val="24"/>
        </w:rPr>
        <w:t>.</w:t>
      </w:r>
      <w:r w:rsidRPr="00360454">
        <w:rPr>
          <w:rFonts w:ascii="Times New Roman" w:hAnsi="Times New Roman" w:cs="Times New Roman"/>
          <w:color w:val="000000" w:themeColor="text1"/>
          <w:sz w:val="24"/>
          <w:szCs w:val="24"/>
        </w:rPr>
        <w:t xml:space="preserve"> Арзамаса, место нахождения (почтовый адрес): 607220, г. Арзамас, ул. Калинина 10 А, адрес электронной почты</w:t>
      </w:r>
      <w:r w:rsidR="00FA366B" w:rsidRPr="00360454">
        <w:rPr>
          <w:rFonts w:ascii="Times New Roman" w:hAnsi="Times New Roman" w:cs="Times New Roman"/>
          <w:color w:val="000000" w:themeColor="text1"/>
          <w:sz w:val="24"/>
          <w:szCs w:val="24"/>
        </w:rPr>
        <w:t>:</w:t>
      </w:r>
      <w:r w:rsidR="00FA366B" w:rsidRPr="00360454">
        <w:rPr>
          <w:rStyle w:val="apple-converted-space"/>
          <w:rFonts w:ascii="Times New Roman" w:hAnsi="Times New Roman" w:cs="Times New Roman"/>
          <w:color w:val="000000" w:themeColor="text1"/>
          <w:sz w:val="24"/>
          <w:szCs w:val="24"/>
        </w:rPr>
        <w:t> </w:t>
      </w:r>
      <w:hyperlink r:id="rId4" w:history="1">
        <w:r w:rsidR="00936691" w:rsidRPr="00192934">
          <w:rPr>
            <w:rStyle w:val="a5"/>
            <w:rFonts w:ascii="Times New Roman" w:hAnsi="Times New Roman" w:cs="Times New Roman"/>
          </w:rPr>
          <w:t>buh.gkk@yandex.ru</w:t>
        </w:r>
      </w:hyperlink>
      <w:r w:rsidR="00936691" w:rsidRPr="00936691">
        <w:rPr>
          <w:sz w:val="24"/>
          <w:szCs w:val="24"/>
        </w:rPr>
        <w:t xml:space="preserve">., </w:t>
      </w:r>
      <w:r w:rsidR="00FA366B" w:rsidRPr="00936691">
        <w:rPr>
          <w:rFonts w:ascii="Times New Roman" w:hAnsi="Times New Roman" w:cs="Times New Roman"/>
          <w:color w:val="000000" w:themeColor="text1"/>
          <w:sz w:val="24"/>
          <w:szCs w:val="24"/>
        </w:rPr>
        <w:t xml:space="preserve">тел.: 8 (83147) </w:t>
      </w:r>
      <w:r w:rsidR="00936691" w:rsidRPr="00936691">
        <w:rPr>
          <w:rFonts w:ascii="Times New Roman" w:hAnsi="Times New Roman" w:cs="Times New Roman"/>
          <w:color w:val="000000" w:themeColor="text1"/>
          <w:sz w:val="24"/>
          <w:szCs w:val="24"/>
        </w:rPr>
        <w:t xml:space="preserve">2-06-88, </w:t>
      </w:r>
      <w:r w:rsidR="00FA366B" w:rsidRPr="00936691">
        <w:rPr>
          <w:rFonts w:ascii="Times New Roman" w:hAnsi="Times New Roman" w:cs="Times New Roman"/>
          <w:color w:val="000000" w:themeColor="text1"/>
          <w:sz w:val="24"/>
          <w:szCs w:val="24"/>
        </w:rPr>
        <w:t>7-76-43.</w:t>
      </w:r>
    </w:p>
    <w:p w:rsidR="00FF0F06" w:rsidRPr="00FF0F06" w:rsidRDefault="007516FC" w:rsidP="00FF0F06">
      <w:pPr>
        <w:spacing w:after="0" w:line="240" w:lineRule="auto"/>
        <w:jc w:val="both"/>
        <w:rPr>
          <w:rFonts w:ascii="Times New Roman" w:hAnsi="Times New Roman" w:cs="Times New Roman"/>
          <w:b/>
          <w:sz w:val="24"/>
          <w:szCs w:val="24"/>
        </w:rPr>
      </w:pPr>
      <w:r w:rsidRPr="00FF0F06">
        <w:rPr>
          <w:rStyle w:val="a4"/>
          <w:rFonts w:ascii="Times New Roman" w:hAnsi="Times New Roman" w:cs="Times New Roman"/>
          <w:color w:val="000000" w:themeColor="text1"/>
          <w:bdr w:val="none" w:sz="0" w:space="0" w:color="auto" w:frame="1"/>
        </w:rPr>
        <w:t xml:space="preserve">2. </w:t>
      </w:r>
      <w:r w:rsidR="005D4284" w:rsidRPr="00FF0F06">
        <w:rPr>
          <w:rStyle w:val="a4"/>
          <w:rFonts w:ascii="Times New Roman" w:hAnsi="Times New Roman" w:cs="Times New Roman"/>
          <w:color w:val="000000" w:themeColor="text1"/>
          <w:bdr w:val="none" w:sz="0" w:space="0" w:color="auto" w:frame="1"/>
        </w:rPr>
        <w:t xml:space="preserve">  </w:t>
      </w:r>
      <w:r w:rsidRPr="00FF0F06">
        <w:rPr>
          <w:rStyle w:val="a4"/>
          <w:rFonts w:ascii="Times New Roman" w:hAnsi="Times New Roman" w:cs="Times New Roman"/>
          <w:color w:val="000000" w:themeColor="text1"/>
          <w:bdr w:val="none" w:sz="0" w:space="0" w:color="auto" w:frame="1"/>
        </w:rPr>
        <w:t>Предмет отбора: </w:t>
      </w:r>
      <w:r w:rsidRPr="00FF0F06">
        <w:rPr>
          <w:rFonts w:ascii="Times New Roman" w:hAnsi="Times New Roman" w:cs="Times New Roman"/>
          <w:b/>
          <w:color w:val="000000" w:themeColor="text1"/>
        </w:rPr>
        <w:t>отбор</w:t>
      </w:r>
      <w:r w:rsidR="006D2DD4" w:rsidRPr="00FF0F06">
        <w:rPr>
          <w:rFonts w:ascii="Times New Roman" w:hAnsi="Times New Roman" w:cs="Times New Roman"/>
          <w:b/>
          <w:color w:val="000000" w:themeColor="text1"/>
        </w:rPr>
        <w:t xml:space="preserve"> </w:t>
      </w:r>
      <w:r w:rsidR="00BC7B36" w:rsidRPr="00FF0F06">
        <w:rPr>
          <w:rFonts w:ascii="Times New Roman" w:hAnsi="Times New Roman" w:cs="Times New Roman"/>
          <w:b/>
        </w:rPr>
        <w:t>юридических лиц</w:t>
      </w:r>
      <w:r w:rsidR="00BC7B36" w:rsidRPr="00FF0F06">
        <w:rPr>
          <w:rFonts w:ascii="Times New Roman" w:hAnsi="Times New Roman" w:cs="Times New Roman"/>
        </w:rPr>
        <w:t xml:space="preserve"> </w:t>
      </w:r>
      <w:r w:rsidR="000F384D" w:rsidRPr="00FF0F06">
        <w:rPr>
          <w:rFonts w:ascii="Times New Roman" w:hAnsi="Times New Roman" w:cs="Times New Roman"/>
          <w:b/>
          <w:color w:val="000000" w:themeColor="text1"/>
        </w:rPr>
        <w:t xml:space="preserve">для предоставления субсидии </w:t>
      </w:r>
      <w:r w:rsidR="00FF0F06" w:rsidRPr="00FF0F06">
        <w:rPr>
          <w:rFonts w:ascii="Times New Roman" w:hAnsi="Times New Roman" w:cs="Times New Roman"/>
          <w:b/>
        </w:rPr>
        <w:t>на финансовое обеспечение затрат муниципальным унитарным предприятиям в сфере жилищно-</w:t>
      </w:r>
      <w:r w:rsidR="00FF0F06" w:rsidRPr="00FF0F06">
        <w:rPr>
          <w:rFonts w:ascii="Times New Roman" w:hAnsi="Times New Roman" w:cs="Times New Roman"/>
          <w:b/>
          <w:sz w:val="24"/>
          <w:szCs w:val="24"/>
        </w:rPr>
        <w:t>коммунального хозяйства на восстановление платежеспособности (санация).</w:t>
      </w:r>
    </w:p>
    <w:p w:rsidR="007516FC" w:rsidRPr="00FF0F06" w:rsidRDefault="007516FC" w:rsidP="00FF0F06">
      <w:pPr>
        <w:spacing w:after="0" w:line="240" w:lineRule="auto"/>
        <w:jc w:val="both"/>
        <w:rPr>
          <w:rFonts w:ascii="Times New Roman" w:hAnsi="Times New Roman" w:cs="Times New Roman"/>
          <w:color w:val="000000" w:themeColor="text1"/>
          <w:sz w:val="24"/>
          <w:szCs w:val="24"/>
        </w:rPr>
      </w:pPr>
      <w:r w:rsidRPr="00FF0F06">
        <w:rPr>
          <w:rStyle w:val="a4"/>
          <w:rFonts w:ascii="Times New Roman" w:hAnsi="Times New Roman" w:cs="Times New Roman"/>
          <w:color w:val="000000" w:themeColor="text1"/>
          <w:sz w:val="24"/>
          <w:szCs w:val="24"/>
          <w:bdr w:val="none" w:sz="0" w:space="0" w:color="auto" w:frame="1"/>
        </w:rPr>
        <w:t>3.</w:t>
      </w:r>
      <w:r w:rsidRPr="00FF0F06">
        <w:rPr>
          <w:rFonts w:ascii="Times New Roman" w:hAnsi="Times New Roman" w:cs="Times New Roman"/>
          <w:color w:val="000000" w:themeColor="text1"/>
          <w:sz w:val="24"/>
          <w:szCs w:val="24"/>
        </w:rPr>
        <w:t> </w:t>
      </w:r>
      <w:r w:rsidR="005D4284" w:rsidRPr="00FF0F06">
        <w:rPr>
          <w:rFonts w:ascii="Times New Roman" w:hAnsi="Times New Roman" w:cs="Times New Roman"/>
          <w:color w:val="000000" w:themeColor="text1"/>
          <w:sz w:val="24"/>
          <w:szCs w:val="24"/>
        </w:rPr>
        <w:t xml:space="preserve">  </w:t>
      </w:r>
      <w:r w:rsidRPr="00FF0F06">
        <w:rPr>
          <w:rStyle w:val="a4"/>
          <w:rFonts w:ascii="Times New Roman" w:hAnsi="Times New Roman" w:cs="Times New Roman"/>
          <w:color w:val="000000" w:themeColor="text1"/>
          <w:sz w:val="24"/>
          <w:szCs w:val="24"/>
          <w:bdr w:val="none" w:sz="0" w:space="0" w:color="auto" w:frame="1"/>
        </w:rPr>
        <w:t>Время и место приема заявок:</w:t>
      </w:r>
      <w:r w:rsidRPr="00FF0F06">
        <w:rPr>
          <w:rFonts w:ascii="Times New Roman" w:hAnsi="Times New Roman" w:cs="Times New Roman"/>
          <w:color w:val="000000" w:themeColor="text1"/>
          <w:sz w:val="24"/>
          <w:szCs w:val="24"/>
        </w:rPr>
        <w:t xml:space="preserve"> заявки на участие в отборе </w:t>
      </w:r>
      <w:r w:rsidR="00BC7B36" w:rsidRPr="00FF0F06">
        <w:rPr>
          <w:rFonts w:ascii="Times New Roman" w:hAnsi="Times New Roman" w:cs="Times New Roman"/>
          <w:color w:val="000000" w:themeColor="text1"/>
          <w:sz w:val="24"/>
          <w:szCs w:val="24"/>
        </w:rPr>
        <w:t>с прилагаемыми к н</w:t>
      </w:r>
      <w:r w:rsidR="000A419D" w:rsidRPr="00FF0F06">
        <w:rPr>
          <w:rFonts w:ascii="Times New Roman" w:hAnsi="Times New Roman" w:cs="Times New Roman"/>
          <w:color w:val="000000" w:themeColor="text1"/>
          <w:sz w:val="24"/>
          <w:szCs w:val="24"/>
        </w:rPr>
        <w:t>им</w:t>
      </w:r>
      <w:r w:rsidR="00BC7B36" w:rsidRPr="00FF0F06">
        <w:rPr>
          <w:rFonts w:ascii="Times New Roman" w:hAnsi="Times New Roman" w:cs="Times New Roman"/>
          <w:color w:val="000000" w:themeColor="text1"/>
          <w:sz w:val="24"/>
          <w:szCs w:val="24"/>
        </w:rPr>
        <w:t xml:space="preserve"> документами </w:t>
      </w:r>
      <w:r w:rsidRPr="00FF0F06">
        <w:rPr>
          <w:rFonts w:ascii="Times New Roman" w:hAnsi="Times New Roman" w:cs="Times New Roman"/>
          <w:color w:val="000000" w:themeColor="text1"/>
          <w:sz w:val="24"/>
          <w:szCs w:val="24"/>
        </w:rPr>
        <w:t>принимаются в период с </w:t>
      </w:r>
      <w:r w:rsidR="00BE131B" w:rsidRPr="00FF0F06">
        <w:rPr>
          <w:rFonts w:ascii="Times New Roman" w:hAnsi="Times New Roman" w:cs="Times New Roman"/>
          <w:color w:val="000000" w:themeColor="text1"/>
          <w:sz w:val="24"/>
          <w:szCs w:val="24"/>
        </w:rPr>
        <w:t>08</w:t>
      </w:r>
      <w:r w:rsidRPr="00FF0F06">
        <w:rPr>
          <w:rFonts w:ascii="Times New Roman" w:hAnsi="Times New Roman" w:cs="Times New Roman"/>
          <w:color w:val="000000" w:themeColor="text1"/>
          <w:sz w:val="24"/>
          <w:szCs w:val="24"/>
        </w:rPr>
        <w:t xml:space="preserve"> часов 00 мин. </w:t>
      </w:r>
      <w:r w:rsidR="00B479B2">
        <w:rPr>
          <w:rFonts w:ascii="Times New Roman" w:hAnsi="Times New Roman" w:cs="Times New Roman"/>
          <w:color w:val="000000" w:themeColor="text1"/>
          <w:sz w:val="24"/>
          <w:szCs w:val="24"/>
        </w:rPr>
        <w:t>0</w:t>
      </w:r>
      <w:r w:rsidR="00690D02" w:rsidRPr="00690D02">
        <w:rPr>
          <w:rFonts w:ascii="Times New Roman" w:hAnsi="Times New Roman" w:cs="Times New Roman"/>
          <w:color w:val="000000" w:themeColor="text1"/>
          <w:sz w:val="24"/>
          <w:szCs w:val="24"/>
        </w:rPr>
        <w:t>1</w:t>
      </w:r>
      <w:r w:rsidR="00C36FC9" w:rsidRPr="00FF0F06">
        <w:rPr>
          <w:rFonts w:ascii="Times New Roman" w:hAnsi="Times New Roman" w:cs="Times New Roman"/>
          <w:color w:val="000000" w:themeColor="text1"/>
          <w:sz w:val="24"/>
          <w:szCs w:val="24"/>
        </w:rPr>
        <w:t>.</w:t>
      </w:r>
      <w:r w:rsidR="00690D02" w:rsidRPr="00690D02">
        <w:rPr>
          <w:rFonts w:ascii="Times New Roman" w:hAnsi="Times New Roman" w:cs="Times New Roman"/>
          <w:color w:val="000000" w:themeColor="text1"/>
          <w:sz w:val="24"/>
          <w:szCs w:val="24"/>
        </w:rPr>
        <w:t>03</w:t>
      </w:r>
      <w:r w:rsidR="00F13DFA" w:rsidRPr="00FF0F06">
        <w:rPr>
          <w:rFonts w:ascii="Times New Roman" w:hAnsi="Times New Roman" w:cs="Times New Roman"/>
          <w:color w:val="000000" w:themeColor="text1"/>
          <w:sz w:val="24"/>
          <w:szCs w:val="24"/>
        </w:rPr>
        <w:t>.202</w:t>
      </w:r>
      <w:r w:rsidR="00690D02" w:rsidRPr="00690D02">
        <w:rPr>
          <w:rFonts w:ascii="Times New Roman" w:hAnsi="Times New Roman" w:cs="Times New Roman"/>
          <w:color w:val="000000" w:themeColor="text1"/>
          <w:sz w:val="24"/>
          <w:szCs w:val="24"/>
        </w:rPr>
        <w:t>4</w:t>
      </w:r>
      <w:r w:rsidR="00BE131B" w:rsidRPr="00FF0F06">
        <w:rPr>
          <w:rFonts w:ascii="Times New Roman" w:hAnsi="Times New Roman" w:cs="Times New Roman"/>
          <w:color w:val="000000" w:themeColor="text1"/>
          <w:sz w:val="24"/>
          <w:szCs w:val="24"/>
        </w:rPr>
        <w:t>.</w:t>
      </w:r>
      <w:r w:rsidR="009276F2" w:rsidRPr="00FF0F06">
        <w:rPr>
          <w:rFonts w:ascii="Times New Roman" w:hAnsi="Times New Roman" w:cs="Times New Roman"/>
          <w:color w:val="000000" w:themeColor="text1"/>
          <w:sz w:val="24"/>
          <w:szCs w:val="24"/>
        </w:rPr>
        <w:t> </w:t>
      </w:r>
      <w:r w:rsidR="00820E6A" w:rsidRPr="00FF0F06">
        <w:rPr>
          <w:rFonts w:ascii="Times New Roman" w:hAnsi="Times New Roman" w:cs="Times New Roman"/>
          <w:color w:val="000000" w:themeColor="text1"/>
          <w:sz w:val="24"/>
          <w:szCs w:val="24"/>
        </w:rPr>
        <w:t>по</w:t>
      </w:r>
      <w:r w:rsidR="009276F2" w:rsidRPr="00FF0F06">
        <w:rPr>
          <w:rFonts w:ascii="Times New Roman" w:hAnsi="Times New Roman" w:cs="Times New Roman"/>
          <w:color w:val="000000" w:themeColor="text1"/>
          <w:sz w:val="24"/>
          <w:szCs w:val="24"/>
        </w:rPr>
        <w:t xml:space="preserve"> </w:t>
      </w:r>
      <w:r w:rsidR="00BD0801" w:rsidRPr="00FF0F06">
        <w:rPr>
          <w:rFonts w:ascii="Times New Roman" w:hAnsi="Times New Roman" w:cs="Times New Roman"/>
          <w:color w:val="000000" w:themeColor="text1"/>
          <w:sz w:val="24"/>
          <w:szCs w:val="24"/>
        </w:rPr>
        <w:t>1</w:t>
      </w:r>
      <w:r w:rsidR="00B479B2">
        <w:rPr>
          <w:rFonts w:ascii="Times New Roman" w:hAnsi="Times New Roman" w:cs="Times New Roman"/>
          <w:color w:val="000000" w:themeColor="text1"/>
          <w:sz w:val="24"/>
          <w:szCs w:val="24"/>
        </w:rPr>
        <w:t>7</w:t>
      </w:r>
      <w:r w:rsidRPr="00FF0F06">
        <w:rPr>
          <w:rFonts w:ascii="Times New Roman" w:hAnsi="Times New Roman" w:cs="Times New Roman"/>
          <w:color w:val="000000" w:themeColor="text1"/>
          <w:sz w:val="24"/>
          <w:szCs w:val="24"/>
        </w:rPr>
        <w:t xml:space="preserve"> часов 00 мин. </w:t>
      </w:r>
      <w:r w:rsidR="00690D02" w:rsidRPr="00690D02">
        <w:rPr>
          <w:rFonts w:ascii="Times New Roman" w:hAnsi="Times New Roman" w:cs="Times New Roman"/>
          <w:color w:val="000000" w:themeColor="text1"/>
          <w:sz w:val="24"/>
          <w:szCs w:val="24"/>
        </w:rPr>
        <w:t>05</w:t>
      </w:r>
      <w:r w:rsidR="00A153D7" w:rsidRPr="00FF0F06">
        <w:rPr>
          <w:rFonts w:ascii="Times New Roman" w:hAnsi="Times New Roman" w:cs="Times New Roman"/>
          <w:color w:val="000000" w:themeColor="text1"/>
          <w:sz w:val="24"/>
          <w:szCs w:val="24"/>
        </w:rPr>
        <w:t>.</w:t>
      </w:r>
      <w:r w:rsidR="00690D02" w:rsidRPr="00690D02">
        <w:rPr>
          <w:rFonts w:ascii="Times New Roman" w:hAnsi="Times New Roman" w:cs="Times New Roman"/>
          <w:color w:val="000000" w:themeColor="text1"/>
          <w:sz w:val="24"/>
          <w:szCs w:val="24"/>
        </w:rPr>
        <w:t>03</w:t>
      </w:r>
      <w:r w:rsidR="00193044" w:rsidRPr="00FF0F06">
        <w:rPr>
          <w:rFonts w:ascii="Times New Roman" w:hAnsi="Times New Roman" w:cs="Times New Roman"/>
          <w:color w:val="000000" w:themeColor="text1"/>
          <w:sz w:val="24"/>
          <w:szCs w:val="24"/>
        </w:rPr>
        <w:t>.</w:t>
      </w:r>
      <w:r w:rsidRPr="00FF0F06">
        <w:rPr>
          <w:rFonts w:ascii="Times New Roman" w:hAnsi="Times New Roman" w:cs="Times New Roman"/>
          <w:color w:val="000000" w:themeColor="text1"/>
          <w:sz w:val="24"/>
          <w:szCs w:val="24"/>
        </w:rPr>
        <w:t xml:space="preserve"> 202</w:t>
      </w:r>
      <w:r w:rsidR="00690D02">
        <w:rPr>
          <w:rFonts w:ascii="Times New Roman" w:hAnsi="Times New Roman" w:cs="Times New Roman"/>
          <w:color w:val="000000" w:themeColor="text1"/>
          <w:sz w:val="24"/>
          <w:szCs w:val="24"/>
          <w:lang w:val="en-US"/>
        </w:rPr>
        <w:t>4</w:t>
      </w:r>
      <w:r w:rsidRPr="00FF0F06">
        <w:rPr>
          <w:rFonts w:ascii="Times New Roman" w:hAnsi="Times New Roman" w:cs="Times New Roman"/>
          <w:color w:val="000000" w:themeColor="text1"/>
          <w:sz w:val="24"/>
          <w:szCs w:val="24"/>
        </w:rPr>
        <w:t> г. (время московское).</w:t>
      </w:r>
    </w:p>
    <w:p w:rsidR="007516FC" w:rsidRPr="00820E6A" w:rsidRDefault="00FA366B" w:rsidP="00FF0F06">
      <w:pPr>
        <w:pStyle w:val="a3"/>
        <w:spacing w:before="0" w:beforeAutospacing="0" w:after="0" w:afterAutospacing="0"/>
        <w:jc w:val="both"/>
        <w:textAlignment w:val="baseline"/>
        <w:rPr>
          <w:color w:val="000000" w:themeColor="text1"/>
        </w:rPr>
      </w:pPr>
      <w:r w:rsidRPr="00FF0F06">
        <w:rPr>
          <w:color w:val="000000" w:themeColor="text1"/>
        </w:rPr>
        <w:t xml:space="preserve">   </w:t>
      </w:r>
      <w:r w:rsidR="006C7CFF" w:rsidRPr="00FF0F06">
        <w:rPr>
          <w:color w:val="000000" w:themeColor="text1"/>
        </w:rPr>
        <w:t xml:space="preserve">     </w:t>
      </w:r>
      <w:r w:rsidRPr="00FF0F06">
        <w:rPr>
          <w:color w:val="000000" w:themeColor="text1"/>
        </w:rPr>
        <w:t xml:space="preserve"> </w:t>
      </w:r>
      <w:r w:rsidR="007516FC" w:rsidRPr="00FF0F06">
        <w:rPr>
          <w:color w:val="000000" w:themeColor="text1"/>
        </w:rPr>
        <w:t>Заявки в бумажном виде</w:t>
      </w:r>
      <w:r w:rsidR="00BC7B36" w:rsidRPr="00FF0F06">
        <w:rPr>
          <w:color w:val="000000" w:themeColor="text1"/>
        </w:rPr>
        <w:t xml:space="preserve"> с прилагаемыми к ней документами</w:t>
      </w:r>
      <w:r w:rsidR="007516FC" w:rsidRPr="00FF0F06">
        <w:rPr>
          <w:color w:val="000000" w:themeColor="text1"/>
        </w:rPr>
        <w:t xml:space="preserve"> принимаются по адресу: 60</w:t>
      </w:r>
      <w:r w:rsidRPr="00FF0F06">
        <w:rPr>
          <w:color w:val="000000" w:themeColor="text1"/>
        </w:rPr>
        <w:t>7220</w:t>
      </w:r>
      <w:r w:rsidR="007516FC" w:rsidRPr="00FF0F06">
        <w:rPr>
          <w:color w:val="000000" w:themeColor="text1"/>
        </w:rPr>
        <w:t>, г. </w:t>
      </w:r>
      <w:r w:rsidRPr="00FF0F06">
        <w:rPr>
          <w:color w:val="000000" w:themeColor="text1"/>
        </w:rPr>
        <w:t>Арзамас</w:t>
      </w:r>
      <w:r w:rsidR="007516FC" w:rsidRPr="00FF0F06">
        <w:rPr>
          <w:color w:val="000000" w:themeColor="text1"/>
        </w:rPr>
        <w:t>, ул. </w:t>
      </w:r>
      <w:r w:rsidRPr="00FF0F06">
        <w:rPr>
          <w:color w:val="000000" w:themeColor="text1"/>
        </w:rPr>
        <w:t>Калинина 10 А</w:t>
      </w:r>
      <w:r w:rsidR="007516FC" w:rsidRPr="00FF0F06">
        <w:rPr>
          <w:color w:val="000000" w:themeColor="text1"/>
        </w:rPr>
        <w:t>, в электронном виде (скан-образы документов)</w:t>
      </w:r>
      <w:r w:rsidR="007516FC" w:rsidRPr="00820E6A">
        <w:rPr>
          <w:color w:val="000000" w:themeColor="text1"/>
        </w:rPr>
        <w:t xml:space="preserve"> на электронный</w:t>
      </w:r>
      <w:r w:rsidRPr="00820E6A">
        <w:rPr>
          <w:color w:val="000000" w:themeColor="text1"/>
        </w:rPr>
        <w:t xml:space="preserve"> </w:t>
      </w:r>
      <w:r w:rsidR="007516FC" w:rsidRPr="00820E6A">
        <w:rPr>
          <w:color w:val="000000" w:themeColor="text1"/>
        </w:rPr>
        <w:t>адрес: </w:t>
      </w:r>
      <w:r w:rsidR="00BC7B36" w:rsidRPr="00820E6A">
        <w:rPr>
          <w:color w:val="000000" w:themeColor="text1"/>
        </w:rPr>
        <w:t xml:space="preserve">buh.gkk@yandex.ru </w:t>
      </w:r>
      <w:r w:rsidRPr="00820E6A">
        <w:rPr>
          <w:color w:val="000000" w:themeColor="text1"/>
        </w:rPr>
        <w:t>с пос</w:t>
      </w:r>
      <w:r w:rsidR="007516FC" w:rsidRPr="00820E6A">
        <w:rPr>
          <w:color w:val="000000" w:themeColor="text1"/>
        </w:rPr>
        <w:t>ледующей досылкой в бумажном виде по почте либо нарочно по адресу: 60</w:t>
      </w:r>
      <w:r w:rsidRPr="00820E6A">
        <w:rPr>
          <w:color w:val="000000" w:themeColor="text1"/>
        </w:rPr>
        <w:t>7220</w:t>
      </w:r>
      <w:r w:rsidR="007516FC" w:rsidRPr="00820E6A">
        <w:rPr>
          <w:color w:val="000000" w:themeColor="text1"/>
        </w:rPr>
        <w:t>, г.</w:t>
      </w:r>
      <w:r w:rsidRPr="00820E6A">
        <w:rPr>
          <w:color w:val="000000" w:themeColor="text1"/>
        </w:rPr>
        <w:t xml:space="preserve"> Арзамас</w:t>
      </w:r>
      <w:r w:rsidR="007516FC" w:rsidRPr="00820E6A">
        <w:rPr>
          <w:color w:val="000000" w:themeColor="text1"/>
        </w:rPr>
        <w:t>, ул. </w:t>
      </w:r>
      <w:r w:rsidRPr="00820E6A">
        <w:rPr>
          <w:color w:val="000000" w:themeColor="text1"/>
        </w:rPr>
        <w:t>Калинина 10А</w:t>
      </w:r>
      <w:r w:rsidR="00745D1A" w:rsidRPr="00820E6A">
        <w:rPr>
          <w:color w:val="000000" w:themeColor="text1"/>
        </w:rPr>
        <w:t>, кабинет №1</w:t>
      </w:r>
      <w:r w:rsidR="00F13DFA" w:rsidRPr="00C43FB2">
        <w:rPr>
          <w:color w:val="000000" w:themeColor="text1"/>
        </w:rPr>
        <w:t>0</w:t>
      </w:r>
      <w:r w:rsidR="007516FC" w:rsidRPr="00820E6A">
        <w:rPr>
          <w:color w:val="000000" w:themeColor="text1"/>
        </w:rPr>
        <w:t>.</w:t>
      </w:r>
    </w:p>
    <w:p w:rsidR="00FA366B" w:rsidRPr="00820E6A" w:rsidRDefault="007516FC" w:rsidP="00936691">
      <w:pPr>
        <w:pStyle w:val="a3"/>
        <w:spacing w:before="0" w:beforeAutospacing="0" w:after="0" w:afterAutospacing="0"/>
        <w:jc w:val="both"/>
        <w:textAlignment w:val="baseline"/>
        <w:rPr>
          <w:color w:val="000000" w:themeColor="text1"/>
          <w:sz w:val="22"/>
          <w:szCs w:val="22"/>
        </w:rPr>
      </w:pPr>
      <w:r w:rsidRPr="00820E6A">
        <w:rPr>
          <w:rStyle w:val="a4"/>
          <w:color w:val="000000" w:themeColor="text1"/>
          <w:bdr w:val="none" w:sz="0" w:space="0" w:color="auto" w:frame="1"/>
        </w:rPr>
        <w:t>4. Контактный номер телефона и адрес электронной почты для получения консультаций по вопросам подготовки заявок: </w:t>
      </w:r>
      <w:r w:rsidR="00FA366B" w:rsidRPr="00820E6A">
        <w:rPr>
          <w:color w:val="000000" w:themeColor="text1"/>
          <w:sz w:val="22"/>
          <w:szCs w:val="22"/>
        </w:rPr>
        <w:t>8 (83147)</w:t>
      </w:r>
      <w:r w:rsidR="00936691" w:rsidRPr="00820E6A">
        <w:rPr>
          <w:color w:val="000000" w:themeColor="text1"/>
        </w:rPr>
        <w:t xml:space="preserve"> 2-06-88,</w:t>
      </w:r>
      <w:r w:rsidR="00FA366B" w:rsidRPr="00820E6A">
        <w:rPr>
          <w:color w:val="000000" w:themeColor="text1"/>
          <w:sz w:val="22"/>
          <w:szCs w:val="22"/>
        </w:rPr>
        <w:t xml:space="preserve"> 7-76-43</w:t>
      </w:r>
      <w:r w:rsidR="00936691" w:rsidRPr="00820E6A">
        <w:rPr>
          <w:color w:val="000000" w:themeColor="text1"/>
          <w:sz w:val="22"/>
          <w:szCs w:val="22"/>
        </w:rPr>
        <w:t xml:space="preserve">, </w:t>
      </w:r>
      <w:r w:rsidR="00FA366B" w:rsidRPr="00820E6A">
        <w:rPr>
          <w:color w:val="000000" w:themeColor="text1"/>
          <w:sz w:val="22"/>
          <w:szCs w:val="22"/>
        </w:rPr>
        <w:t> </w:t>
      </w:r>
      <w:r w:rsidR="00936691" w:rsidRPr="00820E6A">
        <w:rPr>
          <w:color w:val="000000" w:themeColor="text1"/>
        </w:rPr>
        <w:t xml:space="preserve">адрес электронной почты: </w:t>
      </w:r>
      <w:r w:rsidR="00936691" w:rsidRPr="00820E6A">
        <w:rPr>
          <w:color w:val="000000" w:themeColor="text1"/>
          <w:sz w:val="22"/>
          <w:szCs w:val="22"/>
        </w:rPr>
        <w:t>buh.gkk@yandex.ru</w:t>
      </w:r>
      <w:r w:rsidR="005D4284" w:rsidRPr="00820E6A">
        <w:rPr>
          <w:color w:val="000000" w:themeColor="text1"/>
          <w:sz w:val="22"/>
          <w:szCs w:val="22"/>
        </w:rPr>
        <w:t>.</w:t>
      </w:r>
    </w:p>
    <w:p w:rsidR="007516FC" w:rsidRPr="00820E6A" w:rsidRDefault="007516FC" w:rsidP="00E45C5B">
      <w:pPr>
        <w:pStyle w:val="a3"/>
        <w:spacing w:before="0" w:beforeAutospacing="0" w:after="0" w:afterAutospacing="0"/>
        <w:jc w:val="both"/>
        <w:textAlignment w:val="baseline"/>
        <w:rPr>
          <w:color w:val="000000" w:themeColor="text1"/>
        </w:rPr>
      </w:pPr>
      <w:r w:rsidRPr="00820E6A">
        <w:rPr>
          <w:rStyle w:val="a4"/>
          <w:color w:val="000000" w:themeColor="text1"/>
          <w:bdr w:val="none" w:sz="0" w:space="0" w:color="auto" w:frame="1"/>
        </w:rPr>
        <w:t>5. Место заседания Комиссии по рассмотрению заявок и подведению итогов отбора:</w:t>
      </w:r>
      <w:r w:rsidRPr="00820E6A">
        <w:rPr>
          <w:color w:val="000000" w:themeColor="text1"/>
        </w:rPr>
        <w:t> </w:t>
      </w:r>
      <w:r w:rsidR="00FA366B" w:rsidRPr="00820E6A">
        <w:rPr>
          <w:color w:val="000000" w:themeColor="text1"/>
        </w:rPr>
        <w:t xml:space="preserve">департамент жилищно-коммунального хозяйства, городской инфраструктуры и благоустройства администрации </w:t>
      </w:r>
      <w:proofErr w:type="spellStart"/>
      <w:r w:rsidR="00FA366B" w:rsidRPr="00820E6A">
        <w:rPr>
          <w:color w:val="000000" w:themeColor="text1"/>
        </w:rPr>
        <w:t>г.</w:t>
      </w:r>
      <w:r w:rsidR="00FF0F06">
        <w:rPr>
          <w:color w:val="000000" w:themeColor="text1"/>
        </w:rPr>
        <w:t>о.г</w:t>
      </w:r>
      <w:proofErr w:type="spellEnd"/>
      <w:r w:rsidR="00FF0F06">
        <w:rPr>
          <w:color w:val="000000" w:themeColor="text1"/>
        </w:rPr>
        <w:t>.</w:t>
      </w:r>
      <w:r w:rsidR="00FA366B" w:rsidRPr="00820E6A">
        <w:rPr>
          <w:color w:val="000000" w:themeColor="text1"/>
        </w:rPr>
        <w:t xml:space="preserve"> Арзамаса, место нахождения (почтовый адрес): 607220, г. Арзамас, ул. Калинина 10 А</w:t>
      </w:r>
      <w:r w:rsidRPr="00820E6A">
        <w:rPr>
          <w:color w:val="000000" w:themeColor="text1"/>
        </w:rPr>
        <w:t>.</w:t>
      </w:r>
    </w:p>
    <w:p w:rsidR="00BC7B36" w:rsidRPr="00820E6A" w:rsidRDefault="00E45C5B" w:rsidP="00FA366B">
      <w:pPr>
        <w:pStyle w:val="a3"/>
        <w:spacing w:before="0" w:beforeAutospacing="0" w:after="0" w:afterAutospacing="0"/>
        <w:textAlignment w:val="baseline"/>
        <w:rPr>
          <w:b/>
          <w:color w:val="000000" w:themeColor="text1"/>
        </w:rPr>
      </w:pPr>
      <w:r w:rsidRPr="00820E6A">
        <w:rPr>
          <w:rStyle w:val="a4"/>
          <w:color w:val="000000" w:themeColor="text1"/>
          <w:bdr w:val="none" w:sz="0" w:space="0" w:color="auto" w:frame="1"/>
        </w:rPr>
        <w:t>6</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BC7B36" w:rsidRPr="00820E6A">
        <w:rPr>
          <w:b/>
          <w:color w:val="000000" w:themeColor="text1"/>
        </w:rPr>
        <w:t>Сроки проведения отбора (даты и времени начала (окончания) подачи (приема) предложений (заявок) участников отбора):</w:t>
      </w:r>
    </w:p>
    <w:p w:rsidR="007516FC" w:rsidRPr="00820E6A" w:rsidRDefault="007516FC" w:rsidP="00FA366B">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Период рассмотрения заявок: </w:t>
      </w:r>
      <w:r w:rsidR="00690D02" w:rsidRPr="00690D02">
        <w:rPr>
          <w:rStyle w:val="a4"/>
          <w:color w:val="000000" w:themeColor="text1"/>
          <w:bdr w:val="none" w:sz="0" w:space="0" w:color="auto" w:frame="1"/>
        </w:rPr>
        <w:t xml:space="preserve">06 </w:t>
      </w:r>
      <w:r w:rsidR="00690D02">
        <w:rPr>
          <w:rStyle w:val="a4"/>
          <w:color w:val="000000" w:themeColor="text1"/>
          <w:bdr w:val="none" w:sz="0" w:space="0" w:color="auto" w:frame="1"/>
        </w:rPr>
        <w:t>марта</w:t>
      </w:r>
      <w:r w:rsidR="00EF1E89">
        <w:rPr>
          <w:rStyle w:val="a4"/>
          <w:b w:val="0"/>
          <w:color w:val="000000" w:themeColor="text1"/>
          <w:bdr w:val="none" w:sz="0" w:space="0" w:color="auto" w:frame="1"/>
        </w:rPr>
        <w:t xml:space="preserve"> </w:t>
      </w:r>
      <w:r w:rsidR="006C7CFF">
        <w:rPr>
          <w:rStyle w:val="a4"/>
          <w:b w:val="0"/>
          <w:color w:val="000000" w:themeColor="text1"/>
          <w:bdr w:val="none" w:sz="0" w:space="0" w:color="auto" w:frame="1"/>
        </w:rPr>
        <w:t xml:space="preserve"> </w:t>
      </w:r>
      <w:r w:rsidRPr="00820E6A">
        <w:rPr>
          <w:color w:val="000000" w:themeColor="text1"/>
        </w:rPr>
        <w:t xml:space="preserve"> </w:t>
      </w:r>
      <w:r w:rsidRPr="00171E85">
        <w:rPr>
          <w:b/>
          <w:color w:val="000000" w:themeColor="text1"/>
        </w:rPr>
        <w:t>202</w:t>
      </w:r>
      <w:r w:rsidR="00690D02" w:rsidRPr="00171E85">
        <w:rPr>
          <w:b/>
          <w:color w:val="000000" w:themeColor="text1"/>
        </w:rPr>
        <w:t>4</w:t>
      </w:r>
      <w:r w:rsidRPr="00171E85">
        <w:rPr>
          <w:b/>
          <w:color w:val="000000" w:themeColor="text1"/>
        </w:rPr>
        <w:t> г.</w:t>
      </w:r>
    </w:p>
    <w:p w:rsidR="00820E6A" w:rsidRDefault="00E45C5B" w:rsidP="00820E6A">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7</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7516FC" w:rsidRPr="00820E6A">
        <w:rPr>
          <w:rStyle w:val="a4"/>
          <w:color w:val="000000" w:themeColor="text1"/>
          <w:bdr w:val="none" w:sz="0" w:space="0" w:color="auto" w:frame="1"/>
        </w:rPr>
        <w:t>Подведение итогов отбора</w:t>
      </w:r>
      <w:r w:rsidR="00A778B5" w:rsidRPr="00820E6A">
        <w:rPr>
          <w:rStyle w:val="a4"/>
          <w:color w:val="000000" w:themeColor="text1"/>
          <w:bdr w:val="none" w:sz="0" w:space="0" w:color="auto" w:frame="1"/>
        </w:rPr>
        <w:t>:</w:t>
      </w:r>
      <w:r w:rsidR="007516FC" w:rsidRPr="00820E6A">
        <w:rPr>
          <w:rStyle w:val="a4"/>
          <w:color w:val="000000" w:themeColor="text1"/>
          <w:bdr w:val="none" w:sz="0" w:space="0" w:color="auto" w:frame="1"/>
        </w:rPr>
        <w:t> </w:t>
      </w:r>
      <w:r w:rsidR="007516FC" w:rsidRPr="00820E6A">
        <w:rPr>
          <w:color w:val="000000" w:themeColor="text1"/>
        </w:rPr>
        <w:t xml:space="preserve">не позднее </w:t>
      </w:r>
      <w:r w:rsidR="00690D02" w:rsidRPr="00690D02">
        <w:rPr>
          <w:b/>
          <w:color w:val="000000" w:themeColor="text1"/>
        </w:rPr>
        <w:t>06 марта 2024</w:t>
      </w:r>
      <w:r w:rsidR="007516FC" w:rsidRPr="00820E6A">
        <w:rPr>
          <w:color w:val="000000" w:themeColor="text1"/>
        </w:rPr>
        <w:t> г.</w:t>
      </w:r>
    </w:p>
    <w:p w:rsidR="007E1958" w:rsidRDefault="007E1958" w:rsidP="007E1958">
      <w:pPr>
        <w:pStyle w:val="a3"/>
        <w:spacing w:before="0" w:beforeAutospacing="0" w:after="0" w:afterAutospacing="0"/>
        <w:textAlignment w:val="baseline"/>
        <w:rPr>
          <w:b/>
          <w:color w:val="000000" w:themeColor="text1"/>
        </w:rPr>
      </w:pPr>
      <w:r w:rsidRPr="00820E6A">
        <w:rPr>
          <w:b/>
          <w:color w:val="000000" w:themeColor="text1"/>
        </w:rPr>
        <w:t>8.  Порядок подачи заявок участников отбора и требований</w:t>
      </w:r>
      <w:r w:rsidRPr="00A778B5">
        <w:rPr>
          <w:b/>
          <w:color w:val="000000" w:themeColor="text1"/>
        </w:rPr>
        <w:t>, предъявляемых к форме и содержанию заявок, подаваемых участниками отбора:</w:t>
      </w:r>
    </w:p>
    <w:p w:rsidR="007E1958" w:rsidRPr="00EF1E89" w:rsidRDefault="007E1958" w:rsidP="00FF0F06">
      <w:pPr>
        <w:spacing w:after="0"/>
        <w:jc w:val="both"/>
        <w:rPr>
          <w:rFonts w:ascii="Times New Roman" w:hAnsi="Times New Roman" w:cs="Times New Roman"/>
          <w:sz w:val="24"/>
          <w:szCs w:val="24"/>
        </w:rPr>
      </w:pPr>
      <w:r w:rsidRPr="00FF0F06">
        <w:rPr>
          <w:rFonts w:ascii="Times New Roman" w:hAnsi="Times New Roman" w:cs="Times New Roman"/>
          <w:sz w:val="24"/>
          <w:szCs w:val="24"/>
        </w:rPr>
        <w:t xml:space="preserve">         8.1. Заявка с прилагаемыми к ней документами подается главному распорядителю в электронном виде (скан-образы документов) на электронный адрес: buh.gkk@yandex.ru, и (или) с последующей досылкой на бумажном носителе почтой или нарочным по форме согласно приложений к Порядку </w:t>
      </w:r>
      <w:r w:rsidR="00FF0F06" w:rsidRPr="00FF0F06">
        <w:rPr>
          <w:rFonts w:ascii="Times New Roman" w:hAnsi="Times New Roman" w:cs="Times New Roman"/>
          <w:sz w:val="24"/>
          <w:szCs w:val="24"/>
        </w:rPr>
        <w:t xml:space="preserve"> предоставления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r w:rsidRPr="00EF1E89">
        <w:rPr>
          <w:rFonts w:ascii="Times New Roman" w:hAnsi="Times New Roman" w:cs="Times New Roman"/>
          <w:sz w:val="24"/>
          <w:szCs w:val="24"/>
        </w:rPr>
        <w:t xml:space="preserve">,  утвержденному  постановлением администрации города Арзамаса от </w:t>
      </w:r>
      <w:r w:rsidR="00FF0F06">
        <w:rPr>
          <w:rFonts w:ascii="Times New Roman" w:hAnsi="Times New Roman" w:cs="Times New Roman"/>
          <w:sz w:val="24"/>
          <w:szCs w:val="24"/>
        </w:rPr>
        <w:t>06</w:t>
      </w:r>
      <w:r w:rsidR="00FF0F06">
        <w:rPr>
          <w:rFonts w:ascii="Times New Roman" w:hAnsi="Times New Roman" w:cs="Times New Roman"/>
          <w:bCs/>
          <w:sz w:val="24"/>
          <w:szCs w:val="24"/>
        </w:rPr>
        <w:t>.07.2023 № 2383</w:t>
      </w:r>
      <w:r w:rsidRPr="00EF1E89">
        <w:rPr>
          <w:rFonts w:ascii="Times New Roman" w:hAnsi="Times New Roman" w:cs="Times New Roman"/>
          <w:bCs/>
          <w:sz w:val="24"/>
          <w:szCs w:val="24"/>
        </w:rPr>
        <w:t>, далее по тексту  - Порядок</w:t>
      </w:r>
      <w:r w:rsidRPr="00EF1E89">
        <w:rPr>
          <w:rFonts w:ascii="Times New Roman" w:hAnsi="Times New Roman" w:cs="Times New Roman"/>
          <w:sz w:val="24"/>
          <w:szCs w:val="24"/>
        </w:rPr>
        <w:t>.</w:t>
      </w:r>
    </w:p>
    <w:p w:rsidR="007E1958" w:rsidRPr="000D5C96" w:rsidRDefault="007E1958" w:rsidP="00FF0F06">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Все листы заявки и прилагаемых к ней документов должны быть пронумерованы и сшиты. Место скрепления документов заверяется печатью участника отбора (при ее наличии) и (или) подписью уполномоченного лица, с указанием количества листов.</w:t>
      </w:r>
      <w:r w:rsidRPr="000D5C96">
        <w:rPr>
          <w:sz w:val="24"/>
          <w:szCs w:val="24"/>
        </w:rPr>
        <w:t xml:space="preserve"> </w:t>
      </w:r>
      <w:r w:rsidRPr="000D5C96">
        <w:rPr>
          <w:rFonts w:ascii="Times New Roman" w:hAnsi="Times New Roman" w:cs="Times New Roman"/>
          <w:sz w:val="24"/>
          <w:szCs w:val="24"/>
        </w:rPr>
        <w:t xml:space="preserve">При предоставлении документов в копиях документ подлежит заверению </w:t>
      </w:r>
      <w:proofErr w:type="gramStart"/>
      <w:r w:rsidRPr="000D5C96">
        <w:rPr>
          <w:rFonts w:ascii="Times New Roman" w:hAnsi="Times New Roman" w:cs="Times New Roman"/>
          <w:sz w:val="24"/>
          <w:szCs w:val="24"/>
        </w:rPr>
        <w:t>директором</w:t>
      </w:r>
      <w:proofErr w:type="gramEnd"/>
      <w:r w:rsidRPr="000D5C96">
        <w:rPr>
          <w:rFonts w:ascii="Times New Roman" w:hAnsi="Times New Roman" w:cs="Times New Roman"/>
          <w:sz w:val="24"/>
          <w:szCs w:val="24"/>
        </w:rPr>
        <w:t xml:space="preserve"> либо иным уполномоченным лицом получателя субсидии.</w:t>
      </w:r>
    </w:p>
    <w:p w:rsidR="007E1958" w:rsidRPr="000D5C96" w:rsidRDefault="007E1958" w:rsidP="007E195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Pr="000D5C96">
        <w:rPr>
          <w:rFonts w:ascii="Times New Roman" w:hAnsi="Times New Roman" w:cs="Times New Roman"/>
          <w:sz w:val="24"/>
          <w:szCs w:val="24"/>
        </w:rPr>
        <w:t>2. Заявка должна быть удостоверена подписью руководителя организации (уполномоченного лица), главным бухгалтером (при наличии) и заверена печатью организации.</w:t>
      </w:r>
    </w:p>
    <w:p w:rsidR="007E1958" w:rsidRPr="002F2FA8" w:rsidRDefault="007E1958" w:rsidP="007E195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Pr="000D5C96">
        <w:rPr>
          <w:rFonts w:ascii="Times New Roman" w:hAnsi="Times New Roman" w:cs="Times New Roman"/>
          <w:sz w:val="24"/>
          <w:szCs w:val="24"/>
        </w:rPr>
        <w:t xml:space="preserve">3. </w:t>
      </w:r>
      <w:r w:rsidRPr="002F2FA8">
        <w:rPr>
          <w:rFonts w:ascii="Times New Roman" w:hAnsi="Times New Roman" w:cs="Times New Roman"/>
          <w:sz w:val="24"/>
          <w:szCs w:val="24"/>
        </w:rPr>
        <w:t xml:space="preserve">Заявка должна содержать расчет размера запрашиваемой субсидии исходя </w:t>
      </w:r>
      <w:proofErr w:type="gramStart"/>
      <w:r w:rsidRPr="002F2FA8">
        <w:rPr>
          <w:rFonts w:ascii="Times New Roman" w:hAnsi="Times New Roman" w:cs="Times New Roman"/>
          <w:sz w:val="24"/>
          <w:szCs w:val="24"/>
        </w:rPr>
        <w:t>из требований</w:t>
      </w:r>
      <w:proofErr w:type="gramEnd"/>
      <w:r w:rsidRPr="002F2FA8">
        <w:rPr>
          <w:rFonts w:ascii="Times New Roman" w:hAnsi="Times New Roman" w:cs="Times New Roman"/>
          <w:sz w:val="24"/>
          <w:szCs w:val="24"/>
        </w:rPr>
        <w:t xml:space="preserve"> определенных Порядком.</w:t>
      </w:r>
    </w:p>
    <w:p w:rsidR="007E1958" w:rsidRDefault="007E1958" w:rsidP="007E1958">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 xml:space="preserve">  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p>
    <w:p w:rsidR="007E1958" w:rsidRPr="000138B4" w:rsidRDefault="007E1958" w:rsidP="007E1958">
      <w:pPr>
        <w:pStyle w:val="ConsPlusNormal"/>
        <w:ind w:firstLine="539"/>
        <w:jc w:val="both"/>
        <w:rPr>
          <w:rFonts w:ascii="Times New Roman" w:hAnsi="Times New Roman" w:cs="Times New Roman"/>
          <w:sz w:val="24"/>
          <w:szCs w:val="24"/>
        </w:rPr>
      </w:pPr>
      <w:r w:rsidRPr="000372E2">
        <w:rPr>
          <w:rFonts w:ascii="Times New Roman" w:hAnsi="Times New Roman" w:cs="Times New Roman"/>
          <w:b/>
          <w:sz w:val="24"/>
          <w:szCs w:val="24"/>
        </w:rPr>
        <w:t>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r w:rsidRPr="000138B4">
        <w:rPr>
          <w:rFonts w:ascii="Times New Roman" w:hAnsi="Times New Roman" w:cs="Times New Roman"/>
          <w:sz w:val="24"/>
          <w:szCs w:val="24"/>
        </w:rPr>
        <w:t>.</w:t>
      </w:r>
    </w:p>
    <w:p w:rsidR="005C38F8" w:rsidRPr="005C38F8" w:rsidRDefault="007E1958" w:rsidP="005C38F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C38F8">
        <w:rPr>
          <w:rFonts w:ascii="Times New Roman" w:hAnsi="Times New Roman" w:cs="Times New Roman"/>
          <w:b/>
          <w:sz w:val="24"/>
          <w:szCs w:val="24"/>
        </w:rPr>
        <w:t xml:space="preserve">8.4. </w:t>
      </w:r>
      <w:hyperlink r:id="rId5" w:tooltip="consultantplus://offline/ref=EB73AAD39D359DECB1E7E3EB6D54557C07575672E97DC65111660D33909971195C7B931F55B42F90ACEECB3EB25103AAD158FC8AD933E429929241DElEhBI" w:history="1">
        <w:r w:rsidR="005C38F8" w:rsidRPr="005C38F8">
          <w:rPr>
            <w:rFonts w:ascii="Times New Roman" w:hAnsi="Times New Roman" w:cs="Times New Roman"/>
            <w:color w:val="000000" w:themeColor="text1"/>
            <w:sz w:val="24"/>
            <w:szCs w:val="24"/>
          </w:rPr>
          <w:t>Заявка</w:t>
        </w:r>
      </w:hyperlink>
      <w:r w:rsidR="005C38F8" w:rsidRPr="005C38F8">
        <w:rPr>
          <w:rFonts w:ascii="Times New Roman" w:hAnsi="Times New Roman" w:cs="Times New Roman"/>
          <w:color w:val="000000" w:themeColor="text1"/>
          <w:sz w:val="24"/>
          <w:szCs w:val="24"/>
        </w:rPr>
        <w:t xml:space="preserve"> с</w:t>
      </w:r>
      <w:r w:rsidR="005C38F8" w:rsidRPr="005C38F8">
        <w:rPr>
          <w:rFonts w:ascii="Times New Roman" w:hAnsi="Times New Roman" w:cs="Times New Roman"/>
          <w:sz w:val="24"/>
          <w:szCs w:val="24"/>
        </w:rPr>
        <w:t xml:space="preserve"> прилагаемыми к ней документами подается главному распорядителю в электронном виде (скан-образы документов) на электронный адрес: buh.gkk@yandex.ru, и (или) с последующей досылкой на бумажном носителе почтой или нарочным по форме согласно приложению 1 к настоящему Порядку.</w:t>
      </w:r>
    </w:p>
    <w:p w:rsidR="005C38F8" w:rsidRPr="005C38F8" w:rsidRDefault="005C38F8" w:rsidP="005C38F8">
      <w:pPr>
        <w:spacing w:after="0" w:line="240" w:lineRule="auto"/>
        <w:ind w:firstLine="540"/>
        <w:jc w:val="both"/>
        <w:rPr>
          <w:rFonts w:ascii="Times New Roman" w:hAnsi="Times New Roman" w:cs="Times New Roman"/>
          <w:sz w:val="24"/>
          <w:szCs w:val="24"/>
        </w:rPr>
      </w:pPr>
      <w:r w:rsidRPr="005C38F8">
        <w:rPr>
          <w:rFonts w:ascii="Times New Roman" w:hAnsi="Times New Roman" w:cs="Times New Roman"/>
          <w:sz w:val="24"/>
          <w:szCs w:val="24"/>
        </w:rPr>
        <w:t xml:space="preserve">Все листы заявки и прилагаемых к ней документов должны быть пронумерованы и сшиты. Место скрепления документов заверяется печатью участника отбора (при ее наличии) и (или) подписью уполномоченного лица, с указанием количества листов. При предоставлении документов в копиях документ подлежит заверению </w:t>
      </w:r>
      <w:proofErr w:type="gramStart"/>
      <w:r w:rsidRPr="005C38F8">
        <w:rPr>
          <w:rFonts w:ascii="Times New Roman" w:hAnsi="Times New Roman" w:cs="Times New Roman"/>
          <w:sz w:val="24"/>
          <w:szCs w:val="24"/>
        </w:rPr>
        <w:t>директором</w:t>
      </w:r>
      <w:proofErr w:type="gramEnd"/>
      <w:r w:rsidRPr="005C38F8">
        <w:rPr>
          <w:rFonts w:ascii="Times New Roman" w:hAnsi="Times New Roman" w:cs="Times New Roman"/>
          <w:sz w:val="24"/>
          <w:szCs w:val="24"/>
        </w:rPr>
        <w:t xml:space="preserve"> либо иным уполномоченным лицом получателя субсидии.</w:t>
      </w:r>
    </w:p>
    <w:p w:rsidR="005C38F8" w:rsidRPr="005C38F8" w:rsidRDefault="005C38F8" w:rsidP="005C38F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Pr="005C38F8">
        <w:rPr>
          <w:rFonts w:ascii="Times New Roman" w:hAnsi="Times New Roman" w:cs="Times New Roman"/>
          <w:sz w:val="24"/>
          <w:szCs w:val="24"/>
        </w:rPr>
        <w:t>.4.2. Заявка должна быть удостоверена подписью руководителя организации (индивидуальным предпринимателем), главным бухгалтером (при наличии) и заверена печатью.</w:t>
      </w:r>
    </w:p>
    <w:p w:rsidR="005C38F8" w:rsidRPr="005C38F8" w:rsidRDefault="005C38F8" w:rsidP="005C38F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Pr="005C38F8">
        <w:rPr>
          <w:rFonts w:ascii="Times New Roman" w:hAnsi="Times New Roman" w:cs="Times New Roman"/>
          <w:sz w:val="24"/>
          <w:szCs w:val="24"/>
        </w:rPr>
        <w:t>.4.3. Заявка должна содержать расчет размера запрашиваемой субсидии по форме согласно приложению 2 к настоящему Порядку.</w:t>
      </w:r>
    </w:p>
    <w:p w:rsidR="005C38F8" w:rsidRPr="005C38F8" w:rsidRDefault="005C38F8" w:rsidP="005C38F8">
      <w:pPr>
        <w:spacing w:after="0" w:line="240" w:lineRule="auto"/>
        <w:ind w:firstLine="540"/>
        <w:jc w:val="both"/>
        <w:rPr>
          <w:rFonts w:ascii="Times New Roman" w:hAnsi="Times New Roman" w:cs="Times New Roman"/>
          <w:sz w:val="24"/>
          <w:szCs w:val="24"/>
        </w:rPr>
      </w:pPr>
      <w:r w:rsidRPr="005C38F8">
        <w:rPr>
          <w:rFonts w:ascii="Times New Roman" w:hAnsi="Times New Roman" w:cs="Times New Roman"/>
          <w:sz w:val="24"/>
          <w:szCs w:val="24"/>
        </w:rPr>
        <w:t>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p>
    <w:p w:rsidR="005C38F8" w:rsidRPr="005C38F8" w:rsidRDefault="005C38F8" w:rsidP="005C38F8">
      <w:pPr>
        <w:spacing w:after="0" w:line="240" w:lineRule="auto"/>
        <w:jc w:val="both"/>
        <w:rPr>
          <w:rFonts w:ascii="Times New Roman" w:hAnsi="Times New Roman" w:cs="Times New Roman"/>
          <w:sz w:val="24"/>
          <w:szCs w:val="24"/>
        </w:rPr>
      </w:pPr>
      <w:r w:rsidRPr="005C38F8">
        <w:rPr>
          <w:rFonts w:ascii="Times New Roman" w:hAnsi="Times New Roman" w:cs="Times New Roman"/>
          <w:sz w:val="24"/>
          <w:szCs w:val="24"/>
        </w:rPr>
        <w:t xml:space="preserve">        </w:t>
      </w:r>
      <w:r>
        <w:rPr>
          <w:rFonts w:ascii="Times New Roman" w:hAnsi="Times New Roman" w:cs="Times New Roman"/>
          <w:sz w:val="24"/>
          <w:szCs w:val="24"/>
        </w:rPr>
        <w:t>8</w:t>
      </w:r>
      <w:r w:rsidRPr="005C38F8">
        <w:rPr>
          <w:rFonts w:ascii="Times New Roman" w:hAnsi="Times New Roman" w:cs="Times New Roman"/>
          <w:sz w:val="24"/>
          <w:szCs w:val="24"/>
        </w:rPr>
        <w:t>.4.4. В целях предоставления субсидии, получатель субсидии одновременно с заявкой предоставляет главному распорядителю:</w:t>
      </w:r>
    </w:p>
    <w:p w:rsidR="005C38F8" w:rsidRPr="005C38F8" w:rsidRDefault="005C38F8" w:rsidP="005C38F8">
      <w:pPr>
        <w:pStyle w:val="ConsPlusNormal"/>
        <w:ind w:firstLine="539"/>
        <w:jc w:val="both"/>
        <w:rPr>
          <w:rFonts w:ascii="Times New Roman" w:hAnsi="Times New Roman" w:cs="Times New Roman"/>
          <w:color w:val="000000" w:themeColor="text1"/>
          <w:sz w:val="24"/>
          <w:szCs w:val="24"/>
        </w:rPr>
      </w:pPr>
      <w:r w:rsidRPr="005C38F8">
        <w:rPr>
          <w:rFonts w:ascii="Times New Roman" w:hAnsi="Times New Roman" w:cs="Times New Roman"/>
          <w:sz w:val="24"/>
          <w:szCs w:val="24"/>
        </w:rPr>
        <w:t xml:space="preserve">1) документы, подтверждающие соответствие участника отбора критериям, указанным </w:t>
      </w:r>
      <w:r w:rsidRPr="005C38F8">
        <w:rPr>
          <w:rFonts w:ascii="Times New Roman" w:hAnsi="Times New Roman" w:cs="Times New Roman"/>
          <w:color w:val="000000" w:themeColor="text1"/>
          <w:sz w:val="24"/>
          <w:szCs w:val="24"/>
        </w:rPr>
        <w:t xml:space="preserve">в </w:t>
      </w:r>
      <w:hyperlink w:anchor="P50" w:tooltip="#P50" w:history="1">
        <w:r w:rsidRPr="005C38F8">
          <w:rPr>
            <w:rFonts w:ascii="Times New Roman" w:hAnsi="Times New Roman" w:cs="Times New Roman"/>
            <w:color w:val="000000" w:themeColor="text1"/>
            <w:sz w:val="24"/>
            <w:szCs w:val="24"/>
          </w:rPr>
          <w:t>пункте 1.</w:t>
        </w:r>
      </w:hyperlink>
      <w:r w:rsidRPr="005C38F8">
        <w:rPr>
          <w:rFonts w:ascii="Times New Roman" w:hAnsi="Times New Roman" w:cs="Times New Roman"/>
          <w:color w:val="000000" w:themeColor="text1"/>
          <w:sz w:val="24"/>
          <w:szCs w:val="24"/>
        </w:rPr>
        <w:t>4. настоящего Порядка:</w:t>
      </w:r>
    </w:p>
    <w:p w:rsidR="005C38F8" w:rsidRPr="005C38F8" w:rsidRDefault="005C38F8" w:rsidP="005C38F8">
      <w:pPr>
        <w:pStyle w:val="ConsPlusNormal"/>
        <w:ind w:firstLine="540"/>
        <w:jc w:val="both"/>
        <w:rPr>
          <w:rFonts w:ascii="Times New Roman" w:hAnsi="Times New Roman" w:cs="Times New Roman"/>
          <w:color w:val="000000" w:themeColor="text1"/>
          <w:sz w:val="24"/>
          <w:szCs w:val="24"/>
        </w:rPr>
      </w:pPr>
      <w:r w:rsidRPr="005C38F8">
        <w:rPr>
          <w:rFonts w:ascii="Times New Roman" w:hAnsi="Times New Roman" w:cs="Times New Roman"/>
          <w:color w:val="000000" w:themeColor="text1"/>
          <w:sz w:val="24"/>
          <w:szCs w:val="24"/>
        </w:rPr>
        <w:t>- копия учредительных документов;</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 выписка из Единого государственного реестра юридических лиц (для юридических лиц, являющихся участниками отбора), выписка из Единого государственного реестра индивидуальных предпринимателей (для индивидуальных предпринимателей, являющихся участниками отбора), в том числе полученная с официального сайта Федеральной налоговой службы в информационно-телекоммуникационной сети «Интернет» в форме электронного документа, подписанного усиленной квалифицированной электронной подписью, на дату не ранее чем за 10 календарных дней до даты подачи заявки (в случае непредставления документа участником отбора департамент получает его самостоятельно с официального сайта Федеральной налоговой службы в информационно-телекоммуникационной сети «Интернет»);</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 копия свидетельства или уведомления о постановке на учет в налоговом органе;</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2) документы, подтверждающие соответствие участника отбора требованиям, указанным в пункте 2.2. настоящего Порядка:</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 справка, составленная в произвольной форме и подписанная руководителем юридического лица, индивидуальным предпринимателем являющегося участником отбора (либо соответствующие сведения указываются в составе заявления) подтверждающая, что:</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участник отбора - юридическое лицо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с учетом правила расчета доли такого участия, указанного в абзаце третьем пункта 2.2. настоящего Порядка;</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 участник отбора не получает средства из бюджета бюджетной системы Российской Федерации на основании иных правовых актов на цель, предусмотренную пунктом 1.3. настоящего Порядка;</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hAnsi="Times New Roman" w:cs="Times New Roman"/>
          <w:sz w:val="24"/>
          <w:szCs w:val="24"/>
        </w:rPr>
        <w:t xml:space="preserve">3) бухгалтерский баланс на последнюю отчетную дату, составленный в соответствии с </w:t>
      </w:r>
      <w:hyperlink r:id="rId6" w:tooltip="consultantplus://offline/ref=3EC76C202212DE313BA139B4E941CD582331B3742DB69F4CCABA0A8C5EC6F229FF1E245C3B09147D2D088CE714IFB9I" w:history="1">
        <w:r w:rsidRPr="005C38F8">
          <w:rPr>
            <w:rFonts w:ascii="Times New Roman" w:hAnsi="Times New Roman" w:cs="Times New Roman"/>
            <w:color w:val="000000" w:themeColor="text1"/>
            <w:sz w:val="24"/>
            <w:szCs w:val="24"/>
          </w:rPr>
          <w:t>Приказом</w:t>
        </w:r>
      </w:hyperlink>
      <w:r w:rsidRPr="005C38F8">
        <w:rPr>
          <w:rFonts w:ascii="Times New Roman" w:hAnsi="Times New Roman" w:cs="Times New Roman"/>
          <w:color w:val="000000" w:themeColor="text1"/>
          <w:sz w:val="24"/>
          <w:szCs w:val="24"/>
        </w:rPr>
        <w:t xml:space="preserve"> </w:t>
      </w:r>
      <w:r w:rsidRPr="005C38F8">
        <w:rPr>
          <w:rFonts w:ascii="Times New Roman" w:hAnsi="Times New Roman" w:cs="Times New Roman"/>
          <w:sz w:val="24"/>
          <w:szCs w:val="24"/>
        </w:rPr>
        <w:t>Министерства финансов Российской Федерации от 02.07.2010 № 66н «О формах бухгалтерской отчетности организаций»;</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 xml:space="preserve">4) отчета о финансовых результатах на последнюю отчетную дату, составленного в соответствии с </w:t>
      </w:r>
      <w:hyperlink r:id="rId7" w:tooltip="consultantplus://offline/ref=CDB14BCB34323777AF54FC085806B1E05A9F9B114F995444AF2990ED6CE44448B5C6025327CF74559975C3BED2bB6BK" w:history="1">
        <w:r w:rsidRPr="005C38F8">
          <w:rPr>
            <w:rFonts w:ascii="Times New Roman" w:hAnsi="Times New Roman" w:cs="Times New Roman"/>
            <w:color w:val="000000" w:themeColor="text1"/>
            <w:sz w:val="24"/>
            <w:szCs w:val="24"/>
          </w:rPr>
          <w:t>приказом</w:t>
        </w:r>
      </w:hyperlink>
      <w:r w:rsidRPr="005C38F8">
        <w:rPr>
          <w:rFonts w:ascii="Times New Roman" w:hAnsi="Times New Roman" w:cs="Times New Roman"/>
          <w:color w:val="000000" w:themeColor="text1"/>
          <w:sz w:val="24"/>
          <w:szCs w:val="24"/>
        </w:rPr>
        <w:t xml:space="preserve"> </w:t>
      </w:r>
      <w:r w:rsidRPr="005C38F8">
        <w:rPr>
          <w:rFonts w:ascii="Times New Roman" w:hAnsi="Times New Roman" w:cs="Times New Roman"/>
          <w:sz w:val="24"/>
          <w:szCs w:val="24"/>
        </w:rPr>
        <w:t>Министерства финансов Российской Федерации от 02.07.2010 № 66н «О формах бухгалтерской отчетности организаций»;</w:t>
      </w:r>
    </w:p>
    <w:p w:rsidR="005C38F8" w:rsidRPr="005C38F8" w:rsidRDefault="005C38F8" w:rsidP="005C38F8">
      <w:pPr>
        <w:pStyle w:val="ConsPlusNormal"/>
        <w:ind w:firstLine="540"/>
        <w:jc w:val="both"/>
        <w:rPr>
          <w:rFonts w:ascii="Times New Roman" w:eastAsiaTheme="minorHAnsi" w:hAnsi="Times New Roman" w:cs="Times New Roman"/>
          <w:sz w:val="24"/>
          <w:szCs w:val="24"/>
          <w:lang w:eastAsia="en-US"/>
        </w:rPr>
      </w:pPr>
      <w:r w:rsidRPr="005C38F8">
        <w:rPr>
          <w:rFonts w:ascii="Times New Roman" w:hAnsi="Times New Roman" w:cs="Times New Roman"/>
          <w:sz w:val="24"/>
          <w:szCs w:val="24"/>
        </w:rPr>
        <w:t xml:space="preserve">5) </w:t>
      </w:r>
      <w:r w:rsidRPr="005C38F8">
        <w:rPr>
          <w:rFonts w:ascii="Times New Roman" w:eastAsiaTheme="minorHAnsi" w:hAnsi="Times New Roman" w:cs="Times New Roman"/>
          <w:sz w:val="24"/>
          <w:szCs w:val="24"/>
          <w:lang w:eastAsia="en-US"/>
        </w:rPr>
        <w:t xml:space="preserve"> документы, подтверждающих возникновение денежных обязательств и наличие просроченной кредиторской задолженности (договора, акты приема-передачи, акты выполненных работ, требования (претензии) об уплате задолженности, исполнительные документы, судебные решения, а также акты сверки по расчетам с кредиторами, </w:t>
      </w:r>
      <w:proofErr w:type="spellStart"/>
      <w:r w:rsidRPr="005C38F8">
        <w:rPr>
          <w:rFonts w:ascii="Times New Roman" w:eastAsiaTheme="minorHAnsi" w:hAnsi="Times New Roman" w:cs="Times New Roman"/>
          <w:sz w:val="24"/>
          <w:szCs w:val="24"/>
          <w:lang w:eastAsia="en-US"/>
        </w:rPr>
        <w:t>оборотно</w:t>
      </w:r>
      <w:proofErr w:type="spellEnd"/>
      <w:r w:rsidRPr="005C38F8">
        <w:rPr>
          <w:rFonts w:ascii="Times New Roman" w:eastAsiaTheme="minorHAnsi" w:hAnsi="Times New Roman" w:cs="Times New Roman"/>
          <w:sz w:val="24"/>
          <w:szCs w:val="24"/>
          <w:lang w:eastAsia="en-US"/>
        </w:rPr>
        <w:t xml:space="preserve">-сальдовые ведомости по соответствующим счетам бухгалтерского учета по состоянию на последнюю отчетную дату и на дату подачи заявления и другие документы подтверждающие </w:t>
      </w:r>
      <w:r w:rsidRPr="005C38F8">
        <w:rPr>
          <w:rFonts w:ascii="Times New Roman" w:eastAsiaTheme="minorHAnsi" w:hAnsi="Times New Roman" w:cs="Times New Roman"/>
          <w:sz w:val="24"/>
          <w:szCs w:val="24"/>
          <w:lang w:eastAsia="en-US"/>
        </w:rPr>
        <w:lastRenderedPageBreak/>
        <w:t>возникновение денежных обязательств у получателя субсидии);</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6) расчет субсидии с обоснованием экономической целесообразности предоставления субсидии для восстановления платежеспособности получателя субсидии (санации) в размере просроченной кредиторской задолженности, имеющейся у получателя субсидии на дату обращения с заявлением о предоставлении субсидии по денежным обязательствам получателя субсидии и обязательным платежам, просроченным более чем на один месяц, на погашение которой могут быть предоставлены субсидии в соответствии с настоящим Порядком, согласно приложению 2 к настоящему Порядку.</w:t>
      </w:r>
    </w:p>
    <w:p w:rsidR="007E1958" w:rsidRPr="000372E2" w:rsidRDefault="007E1958" w:rsidP="007E1958">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Для </w:t>
      </w:r>
      <w:proofErr w:type="gramStart"/>
      <w:r>
        <w:rPr>
          <w:rFonts w:ascii="Times New Roman" w:hAnsi="Times New Roman" w:cs="Times New Roman"/>
          <w:b/>
          <w:sz w:val="24"/>
          <w:szCs w:val="24"/>
        </w:rPr>
        <w:t>получения  субсидии</w:t>
      </w:r>
      <w:proofErr w:type="gramEnd"/>
      <w:r>
        <w:rPr>
          <w:rFonts w:ascii="Times New Roman" w:hAnsi="Times New Roman" w:cs="Times New Roman"/>
          <w:b/>
          <w:sz w:val="24"/>
          <w:szCs w:val="24"/>
        </w:rPr>
        <w:t>:</w:t>
      </w:r>
    </w:p>
    <w:p w:rsidR="007E1958" w:rsidRDefault="007E1958" w:rsidP="007E1958">
      <w:pPr>
        <w:pStyle w:val="ConsPlusNormal"/>
        <w:jc w:val="both"/>
        <w:rPr>
          <w:rFonts w:ascii="Times New Roman" w:hAnsi="Times New Roman" w:cs="Times New Roman"/>
          <w:sz w:val="24"/>
          <w:szCs w:val="24"/>
        </w:rPr>
      </w:pPr>
      <w:r>
        <w:rPr>
          <w:rFonts w:ascii="Times New Roman" w:hAnsi="Times New Roman" w:cs="Times New Roman"/>
          <w:sz w:val="24"/>
          <w:szCs w:val="24"/>
        </w:rPr>
        <w:t>- с</w:t>
      </w:r>
      <w:r w:rsidRPr="0027306A">
        <w:rPr>
          <w:rFonts w:ascii="Times New Roman" w:hAnsi="Times New Roman" w:cs="Times New Roman"/>
          <w:sz w:val="24"/>
          <w:szCs w:val="24"/>
        </w:rPr>
        <w:t>огласие (в произвольной форме) на публикацию (размещение) на едином портале и официальном сайте администрации город</w:t>
      </w:r>
      <w:r w:rsidR="00920F7B">
        <w:rPr>
          <w:rFonts w:ascii="Times New Roman" w:hAnsi="Times New Roman" w:cs="Times New Roman"/>
          <w:sz w:val="24"/>
          <w:szCs w:val="24"/>
        </w:rPr>
        <w:t>ского округа город</w:t>
      </w:r>
      <w:r w:rsidRPr="0027306A">
        <w:rPr>
          <w:rFonts w:ascii="Times New Roman" w:hAnsi="Times New Roman" w:cs="Times New Roman"/>
          <w:sz w:val="24"/>
          <w:szCs w:val="24"/>
        </w:rPr>
        <w:t xml:space="preserve"> Арзамас информации об участнике отбора и о подаваемой участником отбора заявке, иной информации об участнике отбора, связанной с соответствующим отбором информации участника отбора.</w:t>
      </w:r>
    </w:p>
    <w:p w:rsidR="007E1958" w:rsidRDefault="007E1958" w:rsidP="007E1958">
      <w:pPr>
        <w:pStyle w:val="ConsPlusNormal"/>
        <w:jc w:val="both"/>
        <w:rPr>
          <w:rFonts w:ascii="Times New Roman" w:hAnsi="Times New Roman" w:cs="Times New Roman"/>
          <w:sz w:val="24"/>
          <w:szCs w:val="24"/>
        </w:rPr>
      </w:pPr>
    </w:p>
    <w:p w:rsidR="007E1958" w:rsidRDefault="007E1958" w:rsidP="007E1958">
      <w:pPr>
        <w:pStyle w:val="ConsPlusNormal"/>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9.  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и заявки участников отбора:</w:t>
      </w:r>
    </w:p>
    <w:p w:rsidR="007E1958" w:rsidRPr="00B20A08" w:rsidRDefault="007E1958" w:rsidP="007E1958">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B20A08">
        <w:rPr>
          <w:rFonts w:ascii="Times New Roman" w:eastAsia="Times New Roman" w:hAnsi="Times New Roman" w:cs="Times New Roman"/>
          <w:color w:val="000000" w:themeColor="text1"/>
          <w:sz w:val="24"/>
          <w:szCs w:val="24"/>
          <w:lang w:eastAsia="ru-RU"/>
        </w:rPr>
        <w:t>9.1. Заявитель, подавший заявку на участие в отборе, вправе отозвать свою заявку на участие в отборе в любое время до дня и времени начала п</w:t>
      </w:r>
      <w:r w:rsidRPr="00B20A08">
        <w:rPr>
          <w:rStyle w:val="a4"/>
          <w:rFonts w:ascii="Times New Roman" w:hAnsi="Times New Roman" w:cs="Times New Roman"/>
          <w:b w:val="0"/>
          <w:color w:val="000000" w:themeColor="text1"/>
          <w:sz w:val="24"/>
          <w:szCs w:val="24"/>
          <w:bdr w:val="none" w:sz="0" w:space="0" w:color="auto" w:frame="1"/>
        </w:rPr>
        <w:t>ериода рассмотрения заявок</w:t>
      </w:r>
      <w:r>
        <w:rPr>
          <w:rStyle w:val="a4"/>
          <w:rFonts w:ascii="Times New Roman" w:hAnsi="Times New Roman" w:cs="Times New Roman"/>
          <w:b w:val="0"/>
          <w:color w:val="000000" w:themeColor="text1"/>
          <w:sz w:val="24"/>
          <w:szCs w:val="24"/>
          <w:bdr w:val="none" w:sz="0" w:space="0" w:color="auto" w:frame="1"/>
        </w:rPr>
        <w:t>, определенным пунктом 6 настоящего извещения</w:t>
      </w:r>
      <w:r w:rsidRPr="00B20A08">
        <w:rPr>
          <w:rFonts w:ascii="Times New Roman" w:eastAsia="Times New Roman" w:hAnsi="Times New Roman" w:cs="Times New Roman"/>
          <w:b/>
          <w:color w:val="000000" w:themeColor="text1"/>
          <w:sz w:val="24"/>
          <w:szCs w:val="24"/>
          <w:lang w:eastAsia="ru-RU"/>
        </w:rPr>
        <w:t>.</w:t>
      </w:r>
    </w:p>
    <w:p w:rsidR="007E1958" w:rsidRPr="00B20A08" w:rsidRDefault="007E1958" w:rsidP="007E1958">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385682">
        <w:rPr>
          <w:rFonts w:ascii="Times New Roman" w:eastAsia="Times New Roman" w:hAnsi="Times New Roman" w:cs="Times New Roman"/>
          <w:bCs/>
          <w:color w:val="000000" w:themeColor="text1"/>
          <w:sz w:val="24"/>
          <w:szCs w:val="24"/>
          <w:lang w:eastAsia="ru-RU"/>
        </w:rPr>
        <w:t>9.2.</w:t>
      </w:r>
      <w:r w:rsidRPr="00B20A08">
        <w:rPr>
          <w:rFonts w:ascii="Times New Roman" w:eastAsia="Times New Roman" w:hAnsi="Times New Roman" w:cs="Times New Roman"/>
          <w:color w:val="000000" w:themeColor="text1"/>
          <w:sz w:val="24"/>
          <w:szCs w:val="24"/>
          <w:lang w:eastAsia="ru-RU"/>
        </w:rPr>
        <w:t xml:space="preserve"> Заявитель, отзывающий свою заявку на участие в отборе, уведомляет Организатора </w:t>
      </w:r>
      <w:r w:rsidRPr="00385682">
        <w:rPr>
          <w:rFonts w:ascii="Times New Roman" w:eastAsia="Times New Roman" w:hAnsi="Times New Roman" w:cs="Times New Roman"/>
          <w:color w:val="000000" w:themeColor="text1"/>
          <w:sz w:val="24"/>
          <w:szCs w:val="24"/>
          <w:lang w:eastAsia="ru-RU"/>
        </w:rPr>
        <w:t>отбора</w:t>
      </w:r>
      <w:r w:rsidRPr="00B20A08">
        <w:rPr>
          <w:rFonts w:ascii="Times New Roman" w:eastAsia="Times New Roman" w:hAnsi="Times New Roman" w:cs="Times New Roman"/>
          <w:color w:val="000000" w:themeColor="text1"/>
          <w:sz w:val="24"/>
          <w:szCs w:val="24"/>
          <w:lang w:eastAsia="ru-RU"/>
        </w:rPr>
        <w:t xml:space="preserve"> в письменной форме</w:t>
      </w:r>
      <w:r w:rsidRPr="0038568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до </w:t>
      </w:r>
      <w:r w:rsidRPr="00B20A08">
        <w:rPr>
          <w:rFonts w:ascii="Times New Roman" w:eastAsia="Times New Roman" w:hAnsi="Times New Roman" w:cs="Times New Roman"/>
          <w:color w:val="000000" w:themeColor="text1"/>
          <w:sz w:val="24"/>
          <w:szCs w:val="24"/>
          <w:lang w:eastAsia="ru-RU"/>
        </w:rPr>
        <w:t xml:space="preserve">дня и времени </w:t>
      </w:r>
      <w:r w:rsidRPr="00385682">
        <w:rPr>
          <w:rFonts w:ascii="Times New Roman" w:eastAsia="Times New Roman" w:hAnsi="Times New Roman" w:cs="Times New Roman"/>
          <w:color w:val="000000" w:themeColor="text1"/>
          <w:sz w:val="24"/>
          <w:szCs w:val="24"/>
          <w:lang w:eastAsia="ru-RU"/>
        </w:rPr>
        <w:t>начала п</w:t>
      </w:r>
      <w:r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Pr="00B20A08">
        <w:rPr>
          <w:rFonts w:ascii="Times New Roman" w:eastAsia="Times New Roman" w:hAnsi="Times New Roman" w:cs="Times New Roman"/>
          <w:b/>
          <w:color w:val="000000" w:themeColor="text1"/>
          <w:sz w:val="24"/>
          <w:szCs w:val="24"/>
          <w:lang w:eastAsia="ru-RU"/>
        </w:rPr>
        <w:t>.</w:t>
      </w:r>
    </w:p>
    <w:p w:rsidR="007E1958" w:rsidRPr="00B20A08" w:rsidRDefault="007E1958" w:rsidP="007E1958">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385682">
        <w:rPr>
          <w:rFonts w:ascii="Times New Roman" w:eastAsia="Times New Roman" w:hAnsi="Times New Roman" w:cs="Times New Roman"/>
          <w:bCs/>
          <w:color w:val="000000" w:themeColor="text1"/>
          <w:sz w:val="24"/>
          <w:szCs w:val="24"/>
          <w:lang w:eastAsia="ru-RU"/>
        </w:rPr>
        <w:t>9.3.</w:t>
      </w:r>
      <w:r w:rsidRPr="00385682">
        <w:rPr>
          <w:rFonts w:ascii="Times New Roman" w:eastAsia="Times New Roman" w:hAnsi="Times New Roman" w:cs="Times New Roman"/>
          <w:b/>
          <w:bCs/>
          <w:color w:val="000000" w:themeColor="text1"/>
          <w:sz w:val="24"/>
          <w:szCs w:val="24"/>
          <w:lang w:eastAsia="ru-RU"/>
        </w:rPr>
        <w:t xml:space="preserve"> </w:t>
      </w:r>
      <w:r w:rsidRPr="00B20A08">
        <w:rPr>
          <w:rFonts w:ascii="Times New Roman" w:eastAsia="Times New Roman" w:hAnsi="Times New Roman" w:cs="Times New Roman"/>
          <w:color w:val="000000" w:themeColor="text1"/>
          <w:sz w:val="24"/>
          <w:szCs w:val="24"/>
          <w:lang w:eastAsia="ru-RU"/>
        </w:rPr>
        <w:t>В уведомлении об отзыве заявки на участие в отборе в обязательном порядке должно указываться наименование, почтовый адрес заявителя, отзывающего заявку, и способ возврата заявки. Уведомление должно быть подписано заявителем.</w:t>
      </w:r>
    </w:p>
    <w:p w:rsidR="007E1958" w:rsidRPr="00B20A08" w:rsidRDefault="007E1958" w:rsidP="007E1958">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385682">
        <w:rPr>
          <w:rFonts w:ascii="Times New Roman" w:eastAsia="Times New Roman" w:hAnsi="Times New Roman" w:cs="Times New Roman"/>
          <w:color w:val="000000" w:themeColor="text1"/>
          <w:sz w:val="24"/>
          <w:szCs w:val="24"/>
          <w:lang w:eastAsia="ru-RU"/>
        </w:rPr>
        <w:t xml:space="preserve">9.4. </w:t>
      </w:r>
      <w:r w:rsidRPr="00B20A08">
        <w:rPr>
          <w:rFonts w:ascii="Times New Roman" w:eastAsia="Times New Roman" w:hAnsi="Times New Roman" w:cs="Times New Roman"/>
          <w:color w:val="000000" w:themeColor="text1"/>
          <w:sz w:val="24"/>
          <w:szCs w:val="24"/>
          <w:lang w:eastAsia="ru-RU"/>
        </w:rPr>
        <w:t xml:space="preserve">Уведомление об отзыве заявки на участие в отборе, полученное позднее дня и времени начала </w:t>
      </w:r>
      <w:r w:rsidRPr="00385682">
        <w:rPr>
          <w:rFonts w:ascii="Times New Roman" w:eastAsia="Times New Roman" w:hAnsi="Times New Roman" w:cs="Times New Roman"/>
          <w:color w:val="000000" w:themeColor="text1"/>
          <w:sz w:val="24"/>
          <w:szCs w:val="24"/>
          <w:lang w:eastAsia="ru-RU"/>
        </w:rPr>
        <w:t>п</w:t>
      </w:r>
      <w:r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Pr="00B20A08">
        <w:rPr>
          <w:rFonts w:ascii="Times New Roman" w:eastAsia="Times New Roman" w:hAnsi="Times New Roman" w:cs="Times New Roman"/>
          <w:color w:val="000000" w:themeColor="text1"/>
          <w:sz w:val="24"/>
          <w:szCs w:val="24"/>
          <w:lang w:eastAsia="ru-RU"/>
        </w:rPr>
        <w:t>, не будет принято во внимание, и поданная заявка на участие в</w:t>
      </w:r>
      <w:r>
        <w:rPr>
          <w:rFonts w:ascii="Times New Roman" w:eastAsia="Times New Roman" w:hAnsi="Times New Roman" w:cs="Times New Roman"/>
          <w:color w:val="000000" w:themeColor="text1"/>
          <w:sz w:val="24"/>
          <w:szCs w:val="24"/>
          <w:lang w:eastAsia="ru-RU"/>
        </w:rPr>
        <w:t xml:space="preserve"> </w:t>
      </w:r>
      <w:r w:rsidRPr="00B20A08">
        <w:rPr>
          <w:rFonts w:ascii="Times New Roman" w:eastAsia="Times New Roman" w:hAnsi="Times New Roman" w:cs="Times New Roman"/>
          <w:color w:val="000000" w:themeColor="text1"/>
          <w:sz w:val="24"/>
          <w:szCs w:val="24"/>
          <w:lang w:eastAsia="ru-RU"/>
        </w:rPr>
        <w:t>отборе будет рассматриваться как действительная.</w:t>
      </w:r>
    </w:p>
    <w:p w:rsidR="007E1958" w:rsidRPr="00B20A08" w:rsidRDefault="007E1958" w:rsidP="007E1958">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385682">
        <w:rPr>
          <w:rFonts w:ascii="Times New Roman" w:eastAsia="Times New Roman" w:hAnsi="Times New Roman" w:cs="Times New Roman"/>
          <w:bCs/>
          <w:color w:val="000000" w:themeColor="text1"/>
          <w:sz w:val="24"/>
          <w:szCs w:val="24"/>
          <w:lang w:eastAsia="ru-RU"/>
        </w:rPr>
        <w:t xml:space="preserve">9.5. </w:t>
      </w:r>
      <w:r w:rsidRPr="00B20A08">
        <w:rPr>
          <w:rFonts w:ascii="Times New Roman" w:eastAsia="Times New Roman" w:hAnsi="Times New Roman" w:cs="Times New Roman"/>
          <w:color w:val="000000" w:themeColor="text1"/>
          <w:sz w:val="24"/>
          <w:szCs w:val="24"/>
          <w:lang w:eastAsia="ru-RU"/>
        </w:rPr>
        <w:t xml:space="preserve">Заявители, подавшие заявки на участие в отборе, вправе изменить заявки на участие в отборе в любое время до </w:t>
      </w:r>
      <w:r w:rsidRPr="00385682">
        <w:rPr>
          <w:rFonts w:ascii="Times New Roman" w:eastAsia="Times New Roman" w:hAnsi="Times New Roman" w:cs="Times New Roman"/>
          <w:color w:val="000000" w:themeColor="text1"/>
          <w:sz w:val="24"/>
          <w:szCs w:val="24"/>
          <w:lang w:eastAsia="ru-RU"/>
        </w:rPr>
        <w:t>п</w:t>
      </w:r>
      <w:r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Pr="00B20A08">
        <w:rPr>
          <w:rFonts w:ascii="Times New Roman" w:eastAsia="Times New Roman" w:hAnsi="Times New Roman" w:cs="Times New Roman"/>
          <w:color w:val="000000" w:themeColor="text1"/>
          <w:sz w:val="24"/>
          <w:szCs w:val="24"/>
          <w:lang w:eastAsia="ru-RU"/>
        </w:rPr>
        <w:t>.</w:t>
      </w:r>
    </w:p>
    <w:p w:rsidR="007E1958" w:rsidRPr="00EE3986" w:rsidRDefault="007E1958" w:rsidP="007E1958">
      <w:pPr>
        <w:pStyle w:val="ConsPlusNormal"/>
        <w:rPr>
          <w:rFonts w:ascii="Times New Roman" w:hAnsi="Times New Roman" w:cs="Times New Roman"/>
          <w:b/>
          <w:color w:val="262626" w:themeColor="text1" w:themeTint="D9"/>
          <w:sz w:val="24"/>
          <w:szCs w:val="24"/>
        </w:rPr>
      </w:pPr>
      <w:r>
        <w:rPr>
          <w:rFonts w:ascii="Times New Roman" w:hAnsi="Times New Roman" w:cs="Times New Roman"/>
          <w:b/>
          <w:color w:val="000000" w:themeColor="text1"/>
          <w:sz w:val="24"/>
          <w:szCs w:val="24"/>
        </w:rPr>
        <w:t>10</w:t>
      </w:r>
      <w:r w:rsidRPr="00F86C42">
        <w:rPr>
          <w:rFonts w:ascii="Times New Roman" w:hAnsi="Times New Roman" w:cs="Times New Roman"/>
          <w:b/>
          <w:color w:val="000000" w:themeColor="text1"/>
          <w:sz w:val="24"/>
          <w:szCs w:val="24"/>
        </w:rPr>
        <w:t>. Т</w:t>
      </w:r>
      <w:r w:rsidRPr="00F86C42">
        <w:rPr>
          <w:rFonts w:ascii="Times New Roman" w:hAnsi="Times New Roman" w:cs="Times New Roman"/>
          <w:b/>
          <w:sz w:val="24"/>
          <w:szCs w:val="24"/>
        </w:rPr>
        <w:t>ребования к участникам отбора и перечня документов, представляемых участниками отбора для подтверждения их соответствия указанным требованиям:</w:t>
      </w:r>
    </w:p>
    <w:p w:rsidR="007E1958" w:rsidRPr="00805AEF" w:rsidRDefault="007E1958" w:rsidP="007E195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t xml:space="preserve">  </w:t>
      </w:r>
      <w:r w:rsidRPr="00E95C01">
        <w:rPr>
          <w:rFonts w:ascii="Times New Roman" w:hAnsi="Times New Roman"/>
          <w:sz w:val="24"/>
          <w:szCs w:val="24"/>
        </w:rPr>
        <w:t xml:space="preserve">10.1. Соответствие получателя субсидии критериям, указанным в пункте </w:t>
      </w:r>
      <w:proofErr w:type="gramStart"/>
      <w:r>
        <w:rPr>
          <w:rFonts w:ascii="Times New Roman" w:hAnsi="Times New Roman"/>
          <w:sz w:val="24"/>
          <w:szCs w:val="24"/>
        </w:rPr>
        <w:t>1.4.,</w:t>
      </w:r>
      <w:proofErr w:type="gramEnd"/>
      <w:r>
        <w:rPr>
          <w:rFonts w:ascii="Times New Roman" w:hAnsi="Times New Roman"/>
          <w:sz w:val="24"/>
          <w:szCs w:val="24"/>
        </w:rPr>
        <w:t xml:space="preserve"> </w:t>
      </w:r>
      <w:r w:rsidRPr="00E95C01">
        <w:rPr>
          <w:rFonts w:ascii="Times New Roman" w:hAnsi="Times New Roman"/>
          <w:sz w:val="24"/>
          <w:szCs w:val="24"/>
        </w:rPr>
        <w:t>1.5.  Порядка</w:t>
      </w:r>
      <w:r w:rsidRPr="00805AEF">
        <w:rPr>
          <w:rFonts w:ascii="Times New Roman" w:hAnsi="Times New Roman"/>
          <w:sz w:val="28"/>
          <w:szCs w:val="28"/>
        </w:rPr>
        <w:t>;</w:t>
      </w:r>
    </w:p>
    <w:p w:rsidR="007E1958" w:rsidRPr="00E95C01" w:rsidRDefault="007E1958" w:rsidP="007E19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95C01">
        <w:rPr>
          <w:rFonts w:ascii="Times New Roman" w:hAnsi="Times New Roman"/>
          <w:sz w:val="24"/>
          <w:szCs w:val="24"/>
        </w:rPr>
        <w:t>10.</w:t>
      </w:r>
      <w:r>
        <w:rPr>
          <w:rFonts w:ascii="Times New Roman" w:hAnsi="Times New Roman"/>
          <w:sz w:val="24"/>
          <w:szCs w:val="24"/>
        </w:rPr>
        <w:t>2</w:t>
      </w:r>
      <w:r w:rsidRPr="00E95C01">
        <w:rPr>
          <w:rFonts w:ascii="Times New Roman" w:hAnsi="Times New Roman"/>
          <w:sz w:val="24"/>
          <w:szCs w:val="24"/>
        </w:rPr>
        <w:t>. Соответствие получателя субсидии на дату первое число месяца, предшествующего месяцу, в котором планируется проведение отбора, следующим требованиям:</w:t>
      </w:r>
    </w:p>
    <w:p w:rsidR="007E1958" w:rsidRPr="00E95C01" w:rsidRDefault="007E1958" w:rsidP="007E1958">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7E1958" w:rsidRPr="00E95C01" w:rsidRDefault="007E1958" w:rsidP="007E1958">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7E1958" w:rsidRPr="00E95C01" w:rsidRDefault="007E1958" w:rsidP="007E1958">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xml:space="preserve">- </w:t>
      </w:r>
      <w:r>
        <w:rPr>
          <w:rFonts w:ascii="Times New Roman" w:hAnsi="Times New Roman" w:cs="Times New Roman"/>
          <w:sz w:val="24"/>
          <w:szCs w:val="24"/>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w:t>
      </w:r>
      <w:r>
        <w:rPr>
          <w:rFonts w:ascii="Times New Roman" w:hAnsi="Times New Roman" w:cs="Times New Roman"/>
          <w:sz w:val="24"/>
          <w:szCs w:val="24"/>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E1958" w:rsidRDefault="007E1958" w:rsidP="007E1958">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указанные в Порядке.</w:t>
      </w:r>
    </w:p>
    <w:p w:rsidR="007E1958" w:rsidRPr="00C178F4" w:rsidRDefault="007E1958" w:rsidP="007E1958">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sz w:val="24"/>
          <w:szCs w:val="24"/>
          <w:lang w:eastAsia="ru-RU"/>
        </w:rPr>
        <w:t xml:space="preserve">   </w:t>
      </w:r>
      <w:r w:rsidRPr="00E45196">
        <w:rPr>
          <w:rFonts w:ascii="Times New Roman" w:hAnsi="Times New Roman"/>
          <w:sz w:val="24"/>
          <w:szCs w:val="24"/>
          <w:lang w:eastAsia="ru-RU"/>
        </w:rPr>
        <w:t xml:space="preserve">10.3. </w:t>
      </w:r>
      <w:r w:rsidRPr="00E45196">
        <w:rPr>
          <w:rFonts w:ascii="Times New Roman" w:hAnsi="Times New Roman" w:cs="Times New Roman"/>
          <w:color w:val="000000" w:themeColor="text1"/>
          <w:sz w:val="24"/>
          <w:szCs w:val="24"/>
        </w:rPr>
        <w:t xml:space="preserve">Субсидии предоставляются по результатам отбора, осуществляемого путем запроса предложений на основании заявок о предоставлении Субсидии направленных участниками отбора для участия в отборе, исходя из соответствия участника отбора критериям предусмотренным пунктом </w:t>
      </w:r>
      <w:proofErr w:type="gramStart"/>
      <w:r w:rsidRPr="00920F7B">
        <w:rPr>
          <w:rFonts w:ascii="Times New Roman" w:hAnsi="Times New Roman" w:cs="Times New Roman"/>
          <w:b/>
          <w:color w:val="000000" w:themeColor="text1"/>
          <w:sz w:val="24"/>
          <w:szCs w:val="24"/>
          <w:u w:val="single"/>
        </w:rPr>
        <w:t>1.4  Порядка</w:t>
      </w:r>
      <w:proofErr w:type="gramEnd"/>
      <w:r w:rsidRPr="00920F7B">
        <w:rPr>
          <w:rFonts w:ascii="Times New Roman" w:hAnsi="Times New Roman" w:cs="Times New Roman"/>
          <w:b/>
          <w:color w:val="000000" w:themeColor="text1"/>
          <w:sz w:val="24"/>
          <w:szCs w:val="24"/>
          <w:u w:val="single"/>
        </w:rPr>
        <w:t xml:space="preserve"> и очередности</w:t>
      </w:r>
      <w:r w:rsidRPr="00C178F4">
        <w:rPr>
          <w:rFonts w:ascii="Times New Roman" w:hAnsi="Times New Roman" w:cs="Times New Roman"/>
          <w:b/>
          <w:color w:val="000000" w:themeColor="text1"/>
          <w:sz w:val="24"/>
          <w:szCs w:val="24"/>
          <w:u w:val="single"/>
        </w:rPr>
        <w:t xml:space="preserve"> поступления заявок на участие в отборе, в пределах бюджетных ассигнований, предусмотренных в бюджете на соответствующий финансовый год и плановый период.</w:t>
      </w:r>
    </w:p>
    <w:p w:rsidR="007E1958" w:rsidRPr="00E95C01" w:rsidRDefault="007E1958" w:rsidP="007E195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10.4.</w:t>
      </w:r>
      <w:r w:rsidRPr="00E95C01">
        <w:rPr>
          <w:rFonts w:ascii="Times New Roman" w:hAnsi="Times New Roman"/>
          <w:sz w:val="24"/>
          <w:szCs w:val="24"/>
          <w:lang w:eastAsia="ru-RU"/>
        </w:rPr>
        <w:t xml:space="preserve"> Согласие участника отбора на осуществление обязательных проверок соблюдения условий, целей и порядка предоставления субсидий департаментом, структурным </w:t>
      </w:r>
      <w:r w:rsidRPr="002045C4">
        <w:rPr>
          <w:rFonts w:ascii="Times New Roman" w:hAnsi="Times New Roman"/>
          <w:sz w:val="24"/>
          <w:szCs w:val="24"/>
          <w:lang w:eastAsia="ru-RU"/>
        </w:rPr>
        <w:t>подразделением администрации, осуществляющим муниципальный финансовый контроль.</w:t>
      </w:r>
    </w:p>
    <w:p w:rsidR="007E1958" w:rsidRDefault="007E1958" w:rsidP="007E1958">
      <w:pPr>
        <w:autoSpaceDE w:val="0"/>
        <w:autoSpaceDN w:val="0"/>
        <w:adjustRightInd w:val="0"/>
        <w:spacing w:after="0" w:line="240" w:lineRule="auto"/>
        <w:jc w:val="both"/>
        <w:rPr>
          <w:rFonts w:ascii="Times New Roman" w:hAnsi="Times New Roman" w:cs="Times New Roman"/>
          <w:bCs/>
          <w:sz w:val="24"/>
          <w:szCs w:val="24"/>
        </w:rPr>
      </w:pPr>
      <w:r w:rsidRPr="002045C4">
        <w:rPr>
          <w:rFonts w:ascii="Times New Roman" w:hAnsi="Times New Roman"/>
          <w:sz w:val="24"/>
          <w:szCs w:val="24"/>
          <w:lang w:eastAsia="ru-RU"/>
        </w:rPr>
        <w:t xml:space="preserve">  10.5.</w:t>
      </w:r>
      <w:r w:rsidRPr="002045C4">
        <w:rPr>
          <w:bCs/>
          <w:sz w:val="28"/>
          <w:szCs w:val="28"/>
        </w:rPr>
        <w:t xml:space="preserve">  </w:t>
      </w:r>
      <w:r w:rsidRPr="002045C4">
        <w:rPr>
          <w:rFonts w:ascii="Times New Roman" w:hAnsi="Times New Roman" w:cs="Times New Roman"/>
          <w:bCs/>
          <w:sz w:val="24"/>
          <w:szCs w:val="24"/>
        </w:rPr>
        <w:t>Право на получение субсидии имеют (далее - Получатель субсидии):</w:t>
      </w:r>
    </w:p>
    <w:p w:rsidR="005C38F8" w:rsidRPr="005C38F8" w:rsidRDefault="005C38F8" w:rsidP="005C38F8">
      <w:pPr>
        <w:spacing w:after="0" w:line="240" w:lineRule="auto"/>
        <w:jc w:val="both"/>
        <w:rPr>
          <w:rFonts w:ascii="Times New Roman" w:hAnsi="Times New Roman" w:cs="Times New Roman"/>
          <w:sz w:val="24"/>
          <w:szCs w:val="24"/>
        </w:rPr>
      </w:pPr>
      <w:r w:rsidRPr="005C38F8">
        <w:rPr>
          <w:rFonts w:ascii="Times New Roman" w:hAnsi="Times New Roman" w:cs="Times New Roman"/>
          <w:sz w:val="24"/>
          <w:szCs w:val="24"/>
        </w:rPr>
        <w:t xml:space="preserve"> 10.5.1. получатель субсидии является унитарным предприятием, собственником имущества которого является муниципальное образование городской округ город Арзамас Нижегородской области;</w:t>
      </w:r>
    </w:p>
    <w:p w:rsidR="005C38F8" w:rsidRPr="005C38F8" w:rsidRDefault="005C38F8" w:rsidP="005C38F8">
      <w:pPr>
        <w:spacing w:after="0" w:line="240" w:lineRule="auto"/>
        <w:ind w:firstLine="567"/>
        <w:jc w:val="both"/>
        <w:rPr>
          <w:rFonts w:ascii="Times New Roman" w:hAnsi="Times New Roman" w:cs="Times New Roman"/>
          <w:sz w:val="24"/>
          <w:szCs w:val="24"/>
        </w:rPr>
      </w:pPr>
      <w:r w:rsidRPr="005C38F8">
        <w:rPr>
          <w:rFonts w:ascii="Times New Roman" w:hAnsi="Times New Roman" w:cs="Times New Roman"/>
          <w:sz w:val="24"/>
          <w:szCs w:val="24"/>
        </w:rPr>
        <w:t>10.5.2. получатель субсидии осуществляет уставную деятельность в сфере жилищно-коммунального хозяйства;</w:t>
      </w:r>
    </w:p>
    <w:p w:rsidR="005C38F8" w:rsidRPr="005C38F8" w:rsidRDefault="005C38F8" w:rsidP="005C38F8">
      <w:pPr>
        <w:spacing w:after="0" w:line="240" w:lineRule="auto"/>
        <w:ind w:firstLine="567"/>
        <w:jc w:val="both"/>
        <w:rPr>
          <w:rFonts w:ascii="Times New Roman" w:hAnsi="Times New Roman" w:cs="Times New Roman"/>
          <w:sz w:val="24"/>
          <w:szCs w:val="24"/>
        </w:rPr>
      </w:pPr>
      <w:r w:rsidRPr="005C38F8">
        <w:rPr>
          <w:rFonts w:ascii="Times New Roman" w:hAnsi="Times New Roman" w:cs="Times New Roman"/>
          <w:sz w:val="24"/>
          <w:szCs w:val="24"/>
        </w:rPr>
        <w:t>10.5.3. просроченная задолженность по оплате денежных обязательств и обязательных платежей у получателя субсидии возникла в связи с производством (реализацией) товаров, выполнением работ, оказанием услуг, соответствующих уставным видам деятельности;</w:t>
      </w:r>
    </w:p>
    <w:p w:rsidR="005C38F8" w:rsidRPr="005C38F8" w:rsidRDefault="005C38F8" w:rsidP="005C38F8">
      <w:pPr>
        <w:spacing w:after="0" w:line="240" w:lineRule="auto"/>
        <w:ind w:firstLine="567"/>
        <w:jc w:val="both"/>
        <w:rPr>
          <w:rFonts w:ascii="Times New Roman" w:hAnsi="Times New Roman" w:cs="Times New Roman"/>
          <w:sz w:val="24"/>
          <w:szCs w:val="24"/>
        </w:rPr>
      </w:pPr>
      <w:r w:rsidRPr="005C38F8">
        <w:rPr>
          <w:rFonts w:ascii="Times New Roman" w:hAnsi="Times New Roman" w:cs="Times New Roman"/>
          <w:sz w:val="24"/>
          <w:szCs w:val="24"/>
        </w:rPr>
        <w:t xml:space="preserve">10.5.4. получатель субсидии в отношении которого в установленном действующим законодательством Российской Федерации порядке не применена ни одна из процедур, предусмотренных </w:t>
      </w:r>
      <w:hyperlink r:id="rId8" w:tooltip="consultantplus://offline/ref=FC861CFEE9EC1F6C95C34AE0AD550F3320B2E0A32747B4D8A750FBB233077F531D0AA4BD0B75AA972312F0A6D7E4E523B67F513B1EyEUAN" w:history="1">
        <w:r w:rsidRPr="005C38F8">
          <w:rPr>
            <w:rFonts w:ascii="Times New Roman" w:hAnsi="Times New Roman" w:cs="Times New Roman"/>
            <w:color w:val="000000" w:themeColor="text1"/>
            <w:sz w:val="24"/>
            <w:szCs w:val="24"/>
          </w:rPr>
          <w:t>статьей 27</w:t>
        </w:r>
      </w:hyperlink>
      <w:r w:rsidRPr="005C38F8">
        <w:rPr>
          <w:rFonts w:ascii="Times New Roman" w:hAnsi="Times New Roman" w:cs="Times New Roman"/>
          <w:color w:val="000000" w:themeColor="text1"/>
          <w:sz w:val="24"/>
          <w:szCs w:val="24"/>
        </w:rPr>
        <w:t xml:space="preserve"> Фе</w:t>
      </w:r>
      <w:r w:rsidRPr="005C38F8">
        <w:rPr>
          <w:rFonts w:ascii="Times New Roman" w:hAnsi="Times New Roman" w:cs="Times New Roman"/>
          <w:sz w:val="24"/>
          <w:szCs w:val="24"/>
        </w:rPr>
        <w:t>дерального закона от 26 октября 2002 г. № 127-ФЗ «О несостоятельности (банкротстве)»;</w:t>
      </w:r>
    </w:p>
    <w:p w:rsidR="005C38F8" w:rsidRPr="005C38F8" w:rsidRDefault="005C38F8" w:rsidP="005C38F8">
      <w:pPr>
        <w:spacing w:after="0" w:line="240" w:lineRule="auto"/>
        <w:ind w:firstLine="567"/>
        <w:jc w:val="both"/>
        <w:rPr>
          <w:rFonts w:ascii="Times New Roman" w:hAnsi="Times New Roman" w:cs="Times New Roman"/>
          <w:sz w:val="24"/>
          <w:szCs w:val="24"/>
        </w:rPr>
      </w:pPr>
      <w:r w:rsidRPr="005C38F8">
        <w:rPr>
          <w:rFonts w:ascii="Times New Roman" w:hAnsi="Times New Roman" w:cs="Times New Roman"/>
          <w:sz w:val="24"/>
          <w:szCs w:val="24"/>
        </w:rPr>
        <w:t>10.5.5. наличие признаков банкротства, установленных пунктом 2 статьи 3 Федерального закона от 26.10.2002 №127-ФЗ «О несостоятельности (банкротстве)», то есть неспособность юридического лица удовлетворить требования кредиторов по денежным обязательствам, о выплате выходных пособий и (или) об оплате труда лиц, работающих по трудовому договору, и (или) исполнить обязанность по уплате обязательных платежей.</w:t>
      </w:r>
    </w:p>
    <w:p w:rsidR="005C38F8" w:rsidRPr="005C38F8" w:rsidRDefault="007E1958" w:rsidP="005C38F8">
      <w:pPr>
        <w:pStyle w:val="ConsPlusNormal"/>
        <w:ind w:firstLine="539"/>
        <w:jc w:val="both"/>
        <w:rPr>
          <w:rFonts w:ascii="Times New Roman" w:eastAsiaTheme="minorHAnsi" w:hAnsi="Times New Roman" w:cs="Times New Roman"/>
          <w:sz w:val="24"/>
          <w:szCs w:val="24"/>
          <w:lang w:eastAsia="en-US"/>
        </w:rPr>
      </w:pPr>
      <w:r>
        <w:rPr>
          <w:bCs/>
          <w:color w:val="000000" w:themeColor="text1"/>
          <w:sz w:val="28"/>
          <w:szCs w:val="28"/>
        </w:rPr>
        <w:t xml:space="preserve">  </w:t>
      </w:r>
      <w:r w:rsidRPr="005C38F8">
        <w:rPr>
          <w:rFonts w:ascii="Times New Roman" w:hAnsi="Times New Roman" w:cs="Times New Roman"/>
          <w:bCs/>
          <w:color w:val="000000" w:themeColor="text1"/>
          <w:sz w:val="24"/>
          <w:szCs w:val="24"/>
        </w:rPr>
        <w:t xml:space="preserve">10.5.3. </w:t>
      </w:r>
      <w:r w:rsidR="005C38F8" w:rsidRPr="005C38F8">
        <w:rPr>
          <w:rFonts w:ascii="Times New Roman" w:eastAsiaTheme="minorHAnsi" w:hAnsi="Times New Roman" w:cs="Times New Roman"/>
          <w:sz w:val="24"/>
          <w:szCs w:val="24"/>
          <w:lang w:eastAsia="en-US"/>
        </w:rPr>
        <w:t>Субсидия должна быть использована на финансовое обеспечение затрат получателя субсидии, связанных с погашением задолженности по следующим направлениям:</w:t>
      </w:r>
    </w:p>
    <w:p w:rsidR="005C38F8" w:rsidRPr="005C38F8" w:rsidRDefault="005C38F8" w:rsidP="005C38F8">
      <w:pPr>
        <w:pStyle w:val="ConsPlusNormal"/>
        <w:ind w:firstLine="539"/>
        <w:jc w:val="both"/>
        <w:rPr>
          <w:rFonts w:ascii="Times New Roman" w:eastAsiaTheme="minorHAnsi" w:hAnsi="Times New Roman" w:cs="Times New Roman"/>
          <w:sz w:val="24"/>
          <w:szCs w:val="24"/>
          <w:lang w:eastAsia="en-US"/>
        </w:rPr>
      </w:pPr>
      <w:r w:rsidRPr="005C38F8">
        <w:rPr>
          <w:rFonts w:ascii="Times New Roman" w:eastAsiaTheme="minorHAnsi" w:hAnsi="Times New Roman" w:cs="Times New Roman"/>
          <w:sz w:val="24"/>
          <w:szCs w:val="24"/>
          <w:lang w:eastAsia="en-US"/>
        </w:rPr>
        <w:t>1) Оплата по денежным обязательствам юридическим лицам, индивидуальным предпринимателям, физическим лицам, образовавшаяся при расчетах за товары, работы и услуги.</w:t>
      </w:r>
    </w:p>
    <w:p w:rsidR="005C38F8" w:rsidRPr="00FF0F06" w:rsidRDefault="005C38F8" w:rsidP="005C38F8">
      <w:pPr>
        <w:pStyle w:val="ConsPlusNormal"/>
        <w:ind w:firstLine="539"/>
        <w:jc w:val="both"/>
        <w:rPr>
          <w:rFonts w:ascii="Times New Roman" w:eastAsiaTheme="minorHAnsi" w:hAnsi="Times New Roman" w:cs="Times New Roman"/>
          <w:sz w:val="24"/>
          <w:szCs w:val="24"/>
          <w:lang w:eastAsia="en-US"/>
        </w:rPr>
      </w:pPr>
      <w:r w:rsidRPr="005C38F8">
        <w:rPr>
          <w:rFonts w:ascii="Times New Roman" w:eastAsiaTheme="minorHAnsi" w:hAnsi="Times New Roman" w:cs="Times New Roman"/>
          <w:sz w:val="24"/>
          <w:szCs w:val="24"/>
          <w:lang w:eastAsia="en-US"/>
        </w:rPr>
        <w:t>2) Оплата задолженности по оплате труда по выплате выходных пособий и (или) по оплате труда лиц, работающих или работавших по трудовому договору, включая проценты (денежную компенсацию</w:t>
      </w:r>
      <w:r w:rsidRPr="00FF0F06">
        <w:rPr>
          <w:rFonts w:ascii="Times New Roman" w:eastAsiaTheme="minorHAnsi" w:hAnsi="Times New Roman" w:cs="Times New Roman"/>
          <w:sz w:val="24"/>
          <w:szCs w:val="24"/>
          <w:lang w:eastAsia="en-US"/>
        </w:rPr>
        <w:t>) за задержку выплаты заработной платы и других выплат, причитающихся работнику, предусмотренные статьей 236 Трудового кодекса Российской Федерации.</w:t>
      </w:r>
    </w:p>
    <w:p w:rsidR="005C38F8" w:rsidRPr="00FF0F06" w:rsidRDefault="005C38F8" w:rsidP="005C38F8">
      <w:pPr>
        <w:pStyle w:val="ConsPlusNormal"/>
        <w:ind w:firstLine="539"/>
        <w:jc w:val="both"/>
        <w:rPr>
          <w:rFonts w:ascii="Times New Roman" w:eastAsiaTheme="minorHAnsi" w:hAnsi="Times New Roman" w:cs="Times New Roman"/>
          <w:sz w:val="24"/>
          <w:szCs w:val="24"/>
          <w:lang w:eastAsia="en-US"/>
        </w:rPr>
      </w:pPr>
      <w:r w:rsidRPr="00FF0F06">
        <w:rPr>
          <w:rFonts w:ascii="Times New Roman" w:eastAsiaTheme="minorHAnsi" w:hAnsi="Times New Roman" w:cs="Times New Roman"/>
          <w:sz w:val="24"/>
          <w:szCs w:val="24"/>
          <w:lang w:eastAsia="en-US"/>
        </w:rPr>
        <w:t>3) Оплата платежей в бюджетную систему Российской Федерации (налоговые и иные платежи), обязанность по уплате которых, возникает в связи с деятельностью предприятия.</w:t>
      </w:r>
    </w:p>
    <w:p w:rsidR="007E1958" w:rsidRPr="005C38F8" w:rsidRDefault="007E1958" w:rsidP="007E1958">
      <w:pPr>
        <w:autoSpaceDE w:val="0"/>
        <w:autoSpaceDN w:val="0"/>
        <w:adjustRightInd w:val="0"/>
        <w:spacing w:after="0" w:line="240" w:lineRule="auto"/>
        <w:ind w:firstLine="540"/>
        <w:jc w:val="both"/>
        <w:rPr>
          <w:rFonts w:ascii="Times New Roman" w:hAnsi="Times New Roman" w:cs="Times New Roman"/>
          <w:b/>
          <w:sz w:val="24"/>
          <w:szCs w:val="24"/>
        </w:rPr>
      </w:pPr>
      <w:r w:rsidRPr="005C38F8">
        <w:rPr>
          <w:rFonts w:ascii="Times New Roman" w:hAnsi="Times New Roman" w:cs="Times New Roman"/>
          <w:b/>
          <w:sz w:val="24"/>
          <w:szCs w:val="24"/>
        </w:rPr>
        <w:t>10.6. Условиями предоставления Субсидии являются:</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 xml:space="preserve">10.6.1. Соответствие получателя субсидии требованиям, указанным в </w:t>
      </w:r>
      <w:hyperlink r:id="rId9" w:tooltip="consultantplus://offline/ref=36420CB7505565C3077A28D422A08BE969E7C6B003DC04BCB5DE5F96E2EEF6C7491211996467914241BC9246BE91FB977A27F30D38DDDB0BD58ADEF4V7b0I" w:history="1">
        <w:r w:rsidRPr="005C38F8">
          <w:rPr>
            <w:rFonts w:ascii="Times New Roman" w:hAnsi="Times New Roman" w:cs="Times New Roman"/>
            <w:color w:val="000000" w:themeColor="text1"/>
            <w:sz w:val="24"/>
            <w:szCs w:val="24"/>
          </w:rPr>
          <w:t>пункте 1.</w:t>
        </w:r>
      </w:hyperlink>
      <w:r w:rsidRPr="005C38F8">
        <w:rPr>
          <w:rFonts w:ascii="Times New Roman" w:hAnsi="Times New Roman" w:cs="Times New Roman"/>
          <w:color w:val="000000" w:themeColor="text1"/>
          <w:sz w:val="24"/>
          <w:szCs w:val="24"/>
        </w:rPr>
        <w:t xml:space="preserve">4., </w:t>
      </w:r>
      <w:hyperlink r:id="rId10" w:tooltip="consultantplus://offline/ref=36420CB7505565C3077A28D422A08BE969E7C6B003DC04BCB5DE5F96E2EEF6C7491211996467914241BC9247B691FB977A27F30D38DDDB0BD58ADEF4V7b0I" w:history="1">
        <w:r w:rsidRPr="005C38F8">
          <w:rPr>
            <w:rFonts w:ascii="Times New Roman" w:hAnsi="Times New Roman" w:cs="Times New Roman"/>
            <w:color w:val="000000" w:themeColor="text1"/>
            <w:sz w:val="24"/>
            <w:szCs w:val="24"/>
          </w:rPr>
          <w:t>2.2</w:t>
        </w:r>
      </w:hyperlink>
      <w:r w:rsidRPr="005C38F8">
        <w:rPr>
          <w:rFonts w:ascii="Times New Roman" w:hAnsi="Times New Roman" w:cs="Times New Roman"/>
          <w:color w:val="000000" w:themeColor="text1"/>
          <w:sz w:val="24"/>
          <w:szCs w:val="24"/>
        </w:rPr>
        <w:t xml:space="preserve"> По</w:t>
      </w:r>
      <w:r w:rsidRPr="005C38F8">
        <w:rPr>
          <w:rFonts w:ascii="Times New Roman" w:hAnsi="Times New Roman" w:cs="Times New Roman"/>
          <w:sz w:val="24"/>
          <w:szCs w:val="24"/>
        </w:rPr>
        <w:t>рядка.</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10.6.2. Наличие ассигнований и лимитов бюджетных обязательств, предусмотренных на эти цели в бюджете городского округа город Арзамас на соответствующий финансовый год и (или) плановый период.</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 xml:space="preserve">10.6.3. Согласие получателя субсидии на осуществление обязательных проверок соблюдения условий, целей и порядка предоставления Субсидии уполномоченным органом, </w:t>
      </w:r>
      <w:r w:rsidRPr="005C38F8">
        <w:rPr>
          <w:rFonts w:ascii="Times New Roman" w:hAnsi="Times New Roman" w:cs="Times New Roman"/>
          <w:sz w:val="24"/>
          <w:szCs w:val="24"/>
        </w:rPr>
        <w:lastRenderedPageBreak/>
        <w:t>структурным подразделением администрации городского округа город Арзамас, осуществляющим муниципальный финансовый контроль.</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 xml:space="preserve">10.6.4. Предоставление в уполномоченный орган получателем субсидии документов, предусмотренных </w:t>
      </w:r>
      <w:hyperlink r:id="rId11" w:tooltip="consultantplus://offline/ref=36420CB7505565C3077A28D422A08BE969E7C6B003DC04BCB5DE5F96E2EEF6C7491211996467914241BC9241BA91FB977A27F30D38DDDB0BD58ADEF4V7b0I" w:history="1">
        <w:r w:rsidRPr="005C38F8">
          <w:rPr>
            <w:rFonts w:ascii="Times New Roman" w:hAnsi="Times New Roman" w:cs="Times New Roman"/>
            <w:color w:val="000000" w:themeColor="text1"/>
            <w:sz w:val="24"/>
            <w:szCs w:val="24"/>
          </w:rPr>
          <w:t>пунктом 2.4</w:t>
        </w:r>
      </w:hyperlink>
      <w:r w:rsidRPr="005C38F8">
        <w:rPr>
          <w:rFonts w:ascii="Times New Roman" w:hAnsi="Times New Roman" w:cs="Times New Roman"/>
          <w:color w:val="000000" w:themeColor="text1"/>
          <w:sz w:val="24"/>
          <w:szCs w:val="24"/>
        </w:rPr>
        <w:t>.</w:t>
      </w:r>
      <w:r w:rsidRPr="005C38F8">
        <w:rPr>
          <w:rFonts w:ascii="Times New Roman" w:hAnsi="Times New Roman" w:cs="Times New Roman"/>
          <w:sz w:val="24"/>
          <w:szCs w:val="24"/>
        </w:rPr>
        <w:t xml:space="preserve"> Порядка.</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 xml:space="preserve">10.6.5. Обязательство получателя субсидии направлять средства, источником финансового обеспечения которых является Субсидия, в соответствии с целевым назначением, указанным в </w:t>
      </w:r>
      <w:r w:rsidRPr="005C38F8">
        <w:rPr>
          <w:rFonts w:ascii="Times New Roman" w:hAnsi="Times New Roman" w:cs="Times New Roman"/>
          <w:color w:val="000000" w:themeColor="text1"/>
          <w:sz w:val="24"/>
          <w:szCs w:val="24"/>
        </w:rPr>
        <w:t xml:space="preserve">1.3. </w:t>
      </w:r>
      <w:r w:rsidRPr="005C38F8">
        <w:rPr>
          <w:rFonts w:ascii="Times New Roman" w:hAnsi="Times New Roman" w:cs="Times New Roman"/>
          <w:sz w:val="24"/>
          <w:szCs w:val="24"/>
        </w:rPr>
        <w:t>Порядка.</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10.6.6. Соблюдение запрета на приобретение получателями субсидии - юридическими лицами за счет полученных средств, источником финансового обеспечения которых является Субсидия,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5C38F8" w:rsidRPr="005C38F8" w:rsidRDefault="005C38F8" w:rsidP="005C38F8">
      <w:pPr>
        <w:spacing w:after="0" w:line="240" w:lineRule="auto"/>
        <w:ind w:firstLine="539"/>
        <w:jc w:val="both"/>
        <w:rPr>
          <w:rFonts w:ascii="Times New Roman" w:hAnsi="Times New Roman" w:cs="Times New Roman"/>
          <w:sz w:val="24"/>
          <w:szCs w:val="24"/>
        </w:rPr>
      </w:pPr>
      <w:r w:rsidRPr="005C38F8">
        <w:rPr>
          <w:rFonts w:ascii="Times New Roman" w:hAnsi="Times New Roman" w:cs="Times New Roman"/>
          <w:sz w:val="24"/>
          <w:szCs w:val="24"/>
        </w:rPr>
        <w:t>10.6.7. Осуществление иных расходов, источником финансового обеспечения которых являются не использованные в отчетном финансовом году остатки субсидий, невозможно, не использованный получателем субсидии в текущем финансовом году остаток субсидии подлежит возврату в бюджет городского округа город Арзамас.</w:t>
      </w:r>
    </w:p>
    <w:p w:rsidR="005C38F8" w:rsidRPr="005C38F8" w:rsidRDefault="005C38F8" w:rsidP="005C38F8">
      <w:pPr>
        <w:spacing w:after="0" w:line="240" w:lineRule="auto"/>
        <w:ind w:firstLine="540"/>
        <w:jc w:val="both"/>
        <w:rPr>
          <w:rFonts w:ascii="Times New Roman" w:hAnsi="Times New Roman" w:cs="Times New Roman"/>
          <w:sz w:val="24"/>
          <w:szCs w:val="24"/>
        </w:rPr>
      </w:pPr>
      <w:r w:rsidRPr="005C38F8">
        <w:rPr>
          <w:rFonts w:ascii="Times New Roman" w:hAnsi="Times New Roman" w:cs="Times New Roman"/>
          <w:sz w:val="24"/>
          <w:szCs w:val="24"/>
        </w:rPr>
        <w:t>10.6.8. Получатель субсидии на первое число месяца, предшествующего месяцу, в котором планируется заключение соглашения о предоставлении субсидии, должен соответствовать следующим требованиям:</w:t>
      </w:r>
    </w:p>
    <w:p w:rsidR="005C38F8" w:rsidRPr="005C38F8" w:rsidRDefault="005C38F8" w:rsidP="005C38F8">
      <w:pPr>
        <w:pStyle w:val="ConsPlusNormal"/>
        <w:ind w:firstLine="540"/>
        <w:jc w:val="both"/>
        <w:rPr>
          <w:rFonts w:ascii="Times New Roman" w:hAnsi="Times New Roman" w:cs="Times New Roman"/>
          <w:sz w:val="24"/>
          <w:szCs w:val="24"/>
        </w:rPr>
      </w:pPr>
      <w:r w:rsidRPr="005C38F8">
        <w:rPr>
          <w:rFonts w:ascii="Times New Roman" w:eastAsiaTheme="minorHAnsi" w:hAnsi="Times New Roman" w:cs="Times New Roman"/>
          <w:sz w:val="24"/>
          <w:szCs w:val="24"/>
          <w:lang w:eastAsia="en-US"/>
        </w:rPr>
        <w:t>-</w:t>
      </w:r>
      <w:r w:rsidRPr="005C38F8">
        <w:rPr>
          <w:rFonts w:ascii="Times New Roman" w:hAnsi="Times New Roman" w:cs="Times New Roman"/>
          <w:sz w:val="24"/>
          <w:szCs w:val="24"/>
        </w:rPr>
        <w:t xml:space="preserve"> в реестре дисквалифицированных лиц отсутствуют сведения о дисквалифицированных руководителях, членах коллегиального исполнительного органа, в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C38F8" w:rsidRPr="005C38F8" w:rsidRDefault="005C38F8" w:rsidP="005C38F8">
      <w:pPr>
        <w:spacing w:after="0" w:line="240" w:lineRule="auto"/>
        <w:ind w:firstLine="540"/>
        <w:jc w:val="both"/>
        <w:rPr>
          <w:rFonts w:ascii="Times New Roman" w:hAnsi="Times New Roman" w:cs="Times New Roman"/>
          <w:sz w:val="24"/>
          <w:szCs w:val="24"/>
        </w:rPr>
      </w:pPr>
      <w:r w:rsidRPr="005C38F8">
        <w:rPr>
          <w:rFonts w:ascii="Times New Roman" w:hAnsi="Times New Roman" w:cs="Times New Roman"/>
          <w:sz w:val="24"/>
          <w:szCs w:val="24"/>
        </w:rPr>
        <w:t>- получатель субсидии не должен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C38F8" w:rsidRPr="005C38F8" w:rsidRDefault="005C38F8" w:rsidP="005C38F8">
      <w:pPr>
        <w:spacing w:after="0" w:line="240" w:lineRule="auto"/>
        <w:ind w:firstLine="540"/>
        <w:jc w:val="both"/>
        <w:rPr>
          <w:rFonts w:ascii="Times New Roman" w:hAnsi="Times New Roman" w:cs="Times New Roman"/>
          <w:sz w:val="24"/>
          <w:szCs w:val="24"/>
        </w:rPr>
      </w:pPr>
      <w:r w:rsidRPr="005C38F8">
        <w:rPr>
          <w:rFonts w:ascii="Times New Roman" w:hAnsi="Times New Roman" w:cs="Times New Roman"/>
          <w:sz w:val="24"/>
          <w:szCs w:val="24"/>
        </w:rPr>
        <w:t>- получатель субсидии не должен получать средства из соответствующего бюджета бюджетной системы Российской Федерации в соответствии с иными муниципальными правовыми актами на цели предоставления субсидии, указанные в настоящем Порядке.</w:t>
      </w:r>
    </w:p>
    <w:p w:rsidR="005C38F8" w:rsidRPr="005C38F8" w:rsidRDefault="005C38F8" w:rsidP="007E1958">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7E1958" w:rsidRPr="000372E2" w:rsidRDefault="007E1958" w:rsidP="007E1958">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       </w:t>
      </w:r>
      <w:r w:rsidRPr="000372E2">
        <w:rPr>
          <w:rFonts w:ascii="Times New Roman" w:hAnsi="Times New Roman" w:cs="Times New Roman"/>
          <w:b/>
          <w:sz w:val="24"/>
          <w:szCs w:val="24"/>
        </w:rPr>
        <w:t>10.</w:t>
      </w:r>
      <w:r>
        <w:rPr>
          <w:rFonts w:ascii="Times New Roman" w:hAnsi="Times New Roman" w:cs="Times New Roman"/>
          <w:b/>
          <w:sz w:val="24"/>
          <w:szCs w:val="24"/>
        </w:rPr>
        <w:t>7</w:t>
      </w:r>
      <w:r w:rsidRPr="000372E2">
        <w:rPr>
          <w:rFonts w:ascii="Times New Roman" w:hAnsi="Times New Roman" w:cs="Times New Roman"/>
          <w:b/>
          <w:sz w:val="24"/>
          <w:szCs w:val="24"/>
        </w:rPr>
        <w:t xml:space="preserve">. Субсидии предоставляются по результатам отбора, осуществляемого путем запроса предложений на основании заявок по форме определенной приложением 1 к Порядку в пределах бюджетных ассигнований, предусмотренных в бюджете на соответствующий финансовый год и плановый период с приложением документов </w:t>
      </w:r>
      <w:proofErr w:type="gramStart"/>
      <w:r w:rsidRPr="000372E2">
        <w:rPr>
          <w:rFonts w:ascii="Times New Roman" w:hAnsi="Times New Roman" w:cs="Times New Roman"/>
          <w:b/>
          <w:sz w:val="24"/>
          <w:szCs w:val="24"/>
        </w:rPr>
        <w:t>предусмотренных  Порядком</w:t>
      </w:r>
      <w:proofErr w:type="gramEnd"/>
      <w:r w:rsidRPr="000372E2">
        <w:rPr>
          <w:rFonts w:ascii="Times New Roman" w:hAnsi="Times New Roman" w:cs="Times New Roman"/>
          <w:b/>
          <w:sz w:val="24"/>
          <w:szCs w:val="24"/>
        </w:rPr>
        <w:t xml:space="preserve"> и пункте 8 настоящего извещения.</w:t>
      </w:r>
    </w:p>
    <w:p w:rsidR="007E1958" w:rsidRPr="00920F7B" w:rsidRDefault="007E1958" w:rsidP="007E1958">
      <w:pPr>
        <w:pStyle w:val="ConsPlusNormal"/>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920F7B">
        <w:rPr>
          <w:rFonts w:ascii="Times New Roman" w:hAnsi="Times New Roman" w:cs="Times New Roman"/>
          <w:b/>
          <w:color w:val="000000" w:themeColor="text1"/>
          <w:sz w:val="24"/>
          <w:szCs w:val="24"/>
        </w:rPr>
        <w:t>11. Правила рассмотрения и оценки заявок:</w:t>
      </w:r>
    </w:p>
    <w:p w:rsidR="00920F7B" w:rsidRPr="00920F7B" w:rsidRDefault="00920F7B" w:rsidP="00920F7B">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Pr="00920F7B">
        <w:rPr>
          <w:rFonts w:ascii="Times New Roman" w:eastAsiaTheme="minorHAnsi" w:hAnsi="Times New Roman" w:cs="Times New Roman"/>
          <w:sz w:val="24"/>
          <w:szCs w:val="24"/>
          <w:lang w:eastAsia="en-US"/>
        </w:rPr>
        <w:t>1. Заявка, поступившая в департамент, подлежит регистрации в день ее поступления с указанием даты и времени приема.</w:t>
      </w:r>
    </w:p>
    <w:p w:rsidR="00920F7B" w:rsidRPr="00920F7B" w:rsidRDefault="00920F7B" w:rsidP="00920F7B">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Pr="00920F7B">
        <w:rPr>
          <w:rFonts w:ascii="Times New Roman" w:eastAsiaTheme="minorHAnsi" w:hAnsi="Times New Roman" w:cs="Times New Roman"/>
          <w:sz w:val="24"/>
          <w:szCs w:val="24"/>
          <w:lang w:eastAsia="en-US"/>
        </w:rPr>
        <w:t>2. Департамент в срок не более пяти рабочих дней, с даты поступления заявки, осуществляет первичную проверку представленных документов и заявки.</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 xml:space="preserve">.3. Департамент выносит представленные заявки и прилагаемые к ним документы на рассмотрение комиссии по предоставлению субсидии (далее - Комиссия). Состав комиссии и </w:t>
      </w:r>
      <w:r w:rsidRPr="00920F7B">
        <w:rPr>
          <w:rFonts w:ascii="Times New Roman" w:hAnsi="Times New Roman" w:cs="Times New Roman"/>
          <w:sz w:val="24"/>
          <w:szCs w:val="24"/>
        </w:rPr>
        <w:lastRenderedPageBreak/>
        <w:t>порядок работы комиссии утверждаются постановлением администрации городского округа город Арзамас Нижегородской области.</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.4. Комиссия в срок не позднее 3 рабочих дней, с даты приема заявок осуществляет проверку на предмет:</w:t>
      </w:r>
    </w:p>
    <w:p w:rsidR="00920F7B" w:rsidRPr="00920F7B" w:rsidRDefault="00920F7B" w:rsidP="00920F7B">
      <w:pPr>
        <w:spacing w:after="0" w:line="240" w:lineRule="auto"/>
        <w:ind w:firstLine="539"/>
        <w:jc w:val="both"/>
        <w:rPr>
          <w:rFonts w:ascii="Times New Roman" w:hAnsi="Times New Roman" w:cs="Times New Roman"/>
          <w:color w:val="000000" w:themeColor="text1"/>
          <w:sz w:val="24"/>
          <w:szCs w:val="24"/>
        </w:rPr>
      </w:pPr>
      <w:r w:rsidRPr="00920F7B">
        <w:rPr>
          <w:rFonts w:ascii="Times New Roman" w:hAnsi="Times New Roman" w:cs="Times New Roman"/>
          <w:sz w:val="24"/>
          <w:szCs w:val="24"/>
        </w:rPr>
        <w:t xml:space="preserve">- соответствия критериям и условиям, установленным </w:t>
      </w:r>
      <w:hyperlink r:id="rId12" w:tooltip="consultantplus://offline/ref=30DF123178C828815F871ED8BFD5691138F284DC4811D2EEDDB49D5F1D34C3075AFB7252ECCE4D4863664CAA828A34AD35E58A7779802B094350DF3CBBrBM" w:history="1">
        <w:r w:rsidRPr="00920F7B">
          <w:rPr>
            <w:rFonts w:ascii="Times New Roman" w:hAnsi="Times New Roman" w:cs="Times New Roman"/>
            <w:color w:val="000000" w:themeColor="text1"/>
            <w:sz w:val="24"/>
            <w:szCs w:val="24"/>
          </w:rPr>
          <w:t>пунктом 1.</w:t>
        </w:r>
      </w:hyperlink>
      <w:r w:rsidRPr="00920F7B">
        <w:rPr>
          <w:rFonts w:ascii="Times New Roman" w:hAnsi="Times New Roman" w:cs="Times New Roman"/>
          <w:color w:val="000000" w:themeColor="text1"/>
          <w:sz w:val="24"/>
          <w:szCs w:val="24"/>
        </w:rPr>
        <w:t>4. настоящего Порядка;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color w:val="000000" w:themeColor="text1"/>
          <w:sz w:val="24"/>
          <w:szCs w:val="24"/>
        </w:rPr>
        <w:t xml:space="preserve">- соответствия требованиям установленным </w:t>
      </w:r>
      <w:hyperlink r:id="rId13" w:tooltip="consultantplus://offline/ref=30DF123178C828815F871ED8BFD5691138F284DC4811D2EEDDB49D5F1D34C3075AFB7252ECCE4D4863664CA88D8A34AD35E58A7779802B094350DF3CBBrBM" w:history="1">
        <w:r w:rsidRPr="00920F7B">
          <w:rPr>
            <w:rFonts w:ascii="Times New Roman" w:hAnsi="Times New Roman" w:cs="Times New Roman"/>
            <w:color w:val="000000" w:themeColor="text1"/>
            <w:sz w:val="24"/>
            <w:szCs w:val="24"/>
          </w:rPr>
          <w:t>пунктом 2.2</w:t>
        </w:r>
      </w:hyperlink>
      <w:r w:rsidRPr="00920F7B">
        <w:rPr>
          <w:rFonts w:ascii="Times New Roman" w:hAnsi="Times New Roman" w:cs="Times New Roman"/>
          <w:sz w:val="24"/>
          <w:szCs w:val="24"/>
        </w:rPr>
        <w:t xml:space="preserve"> настоящего Порядка;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xml:space="preserve">- на соответствие представленных участником отбора заявок и документов требованиям к заявкам участников отбора, установленным в </w:t>
      </w:r>
      <w:hyperlink r:id="rId14" w:tooltip="consultantplus://offline/ref=30DF123178C828815F871ED8BFD5691138F284DC4811D2EEDDB49D5F1D34C3075AFB7252ECCE4D4863664CAE818A34AD35E58A7779802B094350DF3CBBrBM" w:history="1">
        <w:r w:rsidRPr="00920F7B">
          <w:rPr>
            <w:rFonts w:ascii="Times New Roman" w:hAnsi="Times New Roman" w:cs="Times New Roman"/>
            <w:color w:val="000000" w:themeColor="text1"/>
            <w:sz w:val="24"/>
            <w:szCs w:val="24"/>
          </w:rPr>
          <w:t>пунктах 2.</w:t>
        </w:r>
      </w:hyperlink>
      <w:r w:rsidRPr="00920F7B">
        <w:rPr>
          <w:rFonts w:ascii="Times New Roman" w:hAnsi="Times New Roman" w:cs="Times New Roman"/>
          <w:color w:val="000000" w:themeColor="text1"/>
          <w:sz w:val="24"/>
          <w:szCs w:val="24"/>
        </w:rPr>
        <w:t>4.</w:t>
      </w:r>
      <w:r w:rsidRPr="00920F7B">
        <w:rPr>
          <w:rFonts w:ascii="Times New Roman" w:hAnsi="Times New Roman" w:cs="Times New Roman"/>
          <w:sz w:val="24"/>
          <w:szCs w:val="24"/>
        </w:rPr>
        <w:t xml:space="preserve"> настоящего Порядка;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на достоверность представленной участником отбора информации, в том числе информации о месте нахождения и адресе участника отбора;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на соблюдение участником отбора даты и времени начала (окончания) подачи (приема) заявок, определенных для подачи заявок.</w:t>
      </w:r>
      <w:bookmarkStart w:id="1" w:name="Par10"/>
      <w:bookmarkEnd w:id="1"/>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.5. По итогам рассмотрения представленных заявок Комиссия, в срок не позднее 3 рабочих дней принимает решение об отборе участника и предоставлении субсидии, и объеме предоставляемой субсидии или об отказе в отборе.</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.6. По заявкам, не прошедшим отбор, Комиссия принимает решение об отклонении заявки и отказе в предоставлении субсидии.</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.7. Основаниями для отклонения заявки на предоставление субсидии (отказе в предоставлении субсидии) являются:</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xml:space="preserve">- несоответствие участника отбора критериям и условиям, предусмотренным </w:t>
      </w:r>
      <w:hyperlink r:id="rId15" w:tooltip="consultantplus://offline/ref=30DF123178C828815F871ED8BFD5691138F284DC4811D2EEDDB49D5F1D34C3075AFB7252ECCE4D4863664CAA828A34AD35E58A7779802B094350DF3CBBrBM" w:history="1">
        <w:proofErr w:type="gramStart"/>
        <w:r w:rsidRPr="00920F7B">
          <w:rPr>
            <w:rFonts w:ascii="Times New Roman" w:hAnsi="Times New Roman" w:cs="Times New Roman"/>
            <w:color w:val="000000" w:themeColor="text1"/>
            <w:sz w:val="24"/>
            <w:szCs w:val="24"/>
          </w:rPr>
          <w:t>1.4.</w:t>
        </w:r>
      </w:hyperlink>
      <w:r w:rsidRPr="00920F7B">
        <w:rPr>
          <w:rFonts w:ascii="Times New Roman" w:hAnsi="Times New Roman" w:cs="Times New Roman"/>
          <w:color w:val="000000" w:themeColor="text1"/>
          <w:sz w:val="24"/>
          <w:szCs w:val="24"/>
        </w:rPr>
        <w:t>,</w:t>
      </w:r>
      <w:proofErr w:type="gramEnd"/>
      <w:r w:rsidRPr="00920F7B">
        <w:rPr>
          <w:rFonts w:ascii="Times New Roman" w:hAnsi="Times New Roman" w:cs="Times New Roman"/>
          <w:color w:val="000000" w:themeColor="text1"/>
          <w:sz w:val="24"/>
          <w:szCs w:val="24"/>
        </w:rPr>
        <w:t xml:space="preserve"> 2.1</w:t>
      </w:r>
      <w:r w:rsidRPr="00920F7B">
        <w:rPr>
          <w:rFonts w:ascii="Times New Roman" w:hAnsi="Times New Roman" w:cs="Times New Roman"/>
          <w:sz w:val="24"/>
          <w:szCs w:val="24"/>
        </w:rPr>
        <w:t xml:space="preserve"> настоящего Порядка;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xml:space="preserve">- несоответствие участника отбора требованиям, установленным в </w:t>
      </w:r>
      <w:hyperlink r:id="rId16" w:tooltip="consultantplus://offline/ref=30DF123178C828815F871ED8BFD5691138F284DC4811D2EEDDB49D5F1D34C3075AFB7252ECCE4D4863664CA88D8A34AD35E58A7779802B094350DF3CBBrBM" w:history="1">
        <w:r w:rsidRPr="00920F7B">
          <w:rPr>
            <w:rFonts w:ascii="Times New Roman" w:hAnsi="Times New Roman" w:cs="Times New Roman"/>
            <w:color w:val="000000" w:themeColor="text1"/>
            <w:sz w:val="24"/>
            <w:szCs w:val="24"/>
          </w:rPr>
          <w:t>подпункте 2.2</w:t>
        </w:r>
      </w:hyperlink>
      <w:r w:rsidRPr="00920F7B">
        <w:rPr>
          <w:rFonts w:ascii="Times New Roman" w:hAnsi="Times New Roman" w:cs="Times New Roman"/>
          <w:color w:val="000000" w:themeColor="text1"/>
          <w:sz w:val="24"/>
          <w:szCs w:val="24"/>
        </w:rPr>
        <w:t xml:space="preserve"> насто</w:t>
      </w:r>
      <w:r w:rsidRPr="00920F7B">
        <w:rPr>
          <w:rFonts w:ascii="Times New Roman" w:hAnsi="Times New Roman" w:cs="Times New Roman"/>
          <w:sz w:val="24"/>
          <w:szCs w:val="24"/>
        </w:rPr>
        <w:t>ящего Порядка;</w:t>
      </w:r>
    </w:p>
    <w:p w:rsidR="00920F7B" w:rsidRPr="00920F7B" w:rsidRDefault="00920F7B" w:rsidP="00920F7B">
      <w:pPr>
        <w:spacing w:after="0" w:line="240" w:lineRule="auto"/>
        <w:ind w:firstLine="539"/>
        <w:jc w:val="both"/>
        <w:rPr>
          <w:rFonts w:ascii="Times New Roman" w:hAnsi="Times New Roman" w:cs="Times New Roman"/>
          <w:color w:val="000000" w:themeColor="text1"/>
          <w:sz w:val="24"/>
          <w:szCs w:val="24"/>
        </w:rPr>
      </w:pPr>
      <w:r w:rsidRPr="00920F7B">
        <w:rPr>
          <w:rFonts w:ascii="Times New Roman" w:hAnsi="Times New Roman" w:cs="Times New Roman"/>
          <w:sz w:val="24"/>
          <w:szCs w:val="24"/>
        </w:rPr>
        <w:t xml:space="preserve">- несоответствие представленных участником отбора заявок и документов требованиям к заявкам участников отбора, установленным </w:t>
      </w:r>
      <w:r w:rsidRPr="00920F7B">
        <w:rPr>
          <w:rFonts w:ascii="Times New Roman" w:hAnsi="Times New Roman" w:cs="Times New Roman"/>
          <w:color w:val="000000" w:themeColor="text1"/>
          <w:sz w:val="24"/>
          <w:szCs w:val="24"/>
        </w:rPr>
        <w:t xml:space="preserve">в </w:t>
      </w:r>
      <w:hyperlink r:id="rId17" w:tooltip="consultantplus://offline/ref=30DF123178C828815F871ED8BFD5691138F284DC4811D2EEDDB49D5F1D34C3075AFB7252ECCE4D4863664CAE818A34AD35E58A7779802B094350DF3CBBrBM" w:history="1">
        <w:r w:rsidRPr="00920F7B">
          <w:rPr>
            <w:rFonts w:ascii="Times New Roman" w:hAnsi="Times New Roman" w:cs="Times New Roman"/>
            <w:color w:val="000000" w:themeColor="text1"/>
            <w:sz w:val="24"/>
            <w:szCs w:val="24"/>
          </w:rPr>
          <w:t xml:space="preserve">пункте </w:t>
        </w:r>
        <w:proofErr w:type="gramStart"/>
        <w:r w:rsidRPr="00920F7B">
          <w:rPr>
            <w:rFonts w:ascii="Times New Roman" w:hAnsi="Times New Roman" w:cs="Times New Roman"/>
            <w:color w:val="000000" w:themeColor="text1"/>
            <w:sz w:val="24"/>
            <w:szCs w:val="24"/>
          </w:rPr>
          <w:t>2.4</w:t>
        </w:r>
      </w:hyperlink>
      <w:r w:rsidRPr="00920F7B">
        <w:rPr>
          <w:rFonts w:ascii="Times New Roman" w:hAnsi="Times New Roman" w:cs="Times New Roman"/>
          <w:color w:val="000000" w:themeColor="text1"/>
          <w:sz w:val="24"/>
          <w:szCs w:val="24"/>
        </w:rPr>
        <w:t xml:space="preserve">  настоящего</w:t>
      </w:r>
      <w:proofErr w:type="gramEnd"/>
      <w:r w:rsidRPr="00920F7B">
        <w:rPr>
          <w:rFonts w:ascii="Times New Roman" w:hAnsi="Times New Roman" w:cs="Times New Roman"/>
          <w:color w:val="000000" w:themeColor="text1"/>
          <w:sz w:val="24"/>
          <w:szCs w:val="24"/>
        </w:rPr>
        <w:t xml:space="preserve"> Порядка;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недостоверность представленной участником отбора информации, в том числе информации о месте нахождения и адресе участника отбора;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несоблюдение участником отбора даты и времени начала (окончания) подачи (приема) заявок, определенных для подачи заявок;</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отсутствие в бюджете городского округа город Арзамас на соответствующий финансовый год свободного остатка лимитов бюджетных обязательств и (или) бюджетных ассигнований, предусмотренных главному распорядителю денежных средств на цели, предусмотренные настоящим Порядком.</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.8. Решение Комиссии, указанное в пункте 2.5.5. настоящего Порядка, оформляется протоколом, который подписывается всеми присутствующими на заседании членами Комиссии в течение 3 рабочих дней со дня проведения заседания Комиссии.</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В срок не позднее 14-го календарного дня, следующего за днем определения победителей отбора, департамент размещает на официальном сайте администрации городского округа город Арзамас информацию о результатах рассмотрения заявок, включающую следующие сведения:</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дату, время и место рассмотрения заявки;</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информацию об участниках отбора, заявка которых была рассмотрена;</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представленные заявки;</w:t>
      </w:r>
    </w:p>
    <w:p w:rsidR="00920F7B" w:rsidRPr="00920F7B" w:rsidRDefault="00920F7B" w:rsidP="00920F7B">
      <w:pPr>
        <w:spacing w:after="0" w:line="240" w:lineRule="auto"/>
        <w:ind w:firstLine="539"/>
        <w:jc w:val="both"/>
        <w:rPr>
          <w:rFonts w:ascii="Times New Roman" w:hAnsi="Times New Roman" w:cs="Times New Roman"/>
          <w:sz w:val="24"/>
          <w:szCs w:val="24"/>
        </w:rPr>
      </w:pPr>
      <w:r w:rsidRPr="00920F7B">
        <w:rPr>
          <w:rFonts w:ascii="Times New Roman" w:hAnsi="Times New Roman" w:cs="Times New Roman"/>
          <w:sz w:val="24"/>
          <w:szCs w:val="24"/>
        </w:rPr>
        <w:t>-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920F7B" w:rsidRPr="00920F7B" w:rsidRDefault="00920F7B" w:rsidP="00920F7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Pr="00920F7B">
        <w:rPr>
          <w:rFonts w:ascii="Times New Roman" w:hAnsi="Times New Roman" w:cs="Times New Roman"/>
          <w:sz w:val="24"/>
          <w:szCs w:val="24"/>
        </w:rPr>
        <w:t>.</w:t>
      </w:r>
      <w:r>
        <w:rPr>
          <w:rFonts w:ascii="Times New Roman" w:hAnsi="Times New Roman" w:cs="Times New Roman"/>
          <w:sz w:val="24"/>
          <w:szCs w:val="24"/>
        </w:rPr>
        <w:t>9.</w:t>
      </w:r>
      <w:r w:rsidRPr="00920F7B">
        <w:rPr>
          <w:rFonts w:ascii="Times New Roman" w:hAnsi="Times New Roman" w:cs="Times New Roman"/>
          <w:sz w:val="24"/>
          <w:szCs w:val="24"/>
        </w:rPr>
        <w:t xml:space="preserve"> Отказ в предоставлении субсидии направляется главным распорядителем в адрес получателя субсидии в письменном виде с указанием причин отказа в течение 3 рабочих дней со дня подписания протокола.</w:t>
      </w:r>
    </w:p>
    <w:p w:rsidR="007E1958" w:rsidRDefault="007E1958" w:rsidP="007E1958">
      <w:pPr>
        <w:pStyle w:val="ConsPlusNormal"/>
        <w:jc w:val="both"/>
        <w:rPr>
          <w:rFonts w:ascii="Times New Roman" w:hAnsi="Times New Roman" w:cs="Times New Roman"/>
          <w:color w:val="000000"/>
          <w:sz w:val="24"/>
          <w:szCs w:val="24"/>
        </w:rPr>
      </w:pPr>
    </w:p>
    <w:p w:rsidR="007E1958" w:rsidRDefault="007E1958" w:rsidP="007E1958">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olor w:val="000000" w:themeColor="text1"/>
          <w:sz w:val="24"/>
          <w:szCs w:val="24"/>
        </w:rPr>
        <w:t xml:space="preserve">   </w:t>
      </w:r>
      <w:r w:rsidRPr="00A778B5">
        <w:rPr>
          <w:rFonts w:ascii="Times New Roman" w:hAnsi="Times New Roman" w:cs="Times New Roman"/>
          <w:b/>
          <w:color w:val="000000" w:themeColor="text1"/>
          <w:sz w:val="24"/>
          <w:szCs w:val="24"/>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E1958" w:rsidRPr="002045C4" w:rsidRDefault="007E1958" w:rsidP="007E1958">
      <w:pPr>
        <w:pStyle w:val="ConsPlusNormal"/>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045C4">
        <w:rPr>
          <w:rFonts w:ascii="Times New Roman" w:hAnsi="Times New Roman" w:cs="Times New Roman"/>
          <w:color w:val="000000"/>
          <w:sz w:val="24"/>
          <w:szCs w:val="24"/>
          <w:shd w:val="clear" w:color="auto" w:fill="FFFFFF"/>
        </w:rPr>
        <w:t>12.1. Любой участник отбора вправе направить на адрес организатора отбора запрос о предоставлении разъяснений о</w:t>
      </w:r>
      <w:r w:rsidRPr="002045C4">
        <w:rPr>
          <w:rFonts w:ascii="Times New Roman" w:hAnsi="Times New Roman" w:cs="Times New Roman"/>
          <w:color w:val="000000" w:themeColor="text1"/>
          <w:sz w:val="24"/>
          <w:szCs w:val="24"/>
        </w:rPr>
        <w:t xml:space="preserve"> проведении отбора. </w:t>
      </w:r>
      <w:r w:rsidRPr="002045C4">
        <w:rPr>
          <w:rFonts w:ascii="Times New Roman" w:hAnsi="Times New Roman" w:cs="Times New Roman"/>
          <w:color w:val="000000"/>
          <w:sz w:val="24"/>
          <w:szCs w:val="24"/>
          <w:shd w:val="clear" w:color="auto" w:fill="FFFFFF"/>
        </w:rPr>
        <w:t xml:space="preserve">При этом участник такого </w:t>
      </w:r>
      <w:proofErr w:type="gramStart"/>
      <w:r w:rsidRPr="002045C4">
        <w:rPr>
          <w:rFonts w:ascii="Times New Roman" w:hAnsi="Times New Roman" w:cs="Times New Roman"/>
          <w:color w:val="000000"/>
          <w:sz w:val="24"/>
          <w:szCs w:val="24"/>
          <w:shd w:val="clear" w:color="auto" w:fill="FFFFFF"/>
        </w:rPr>
        <w:t>отбора  вправе</w:t>
      </w:r>
      <w:proofErr w:type="gramEnd"/>
      <w:r w:rsidRPr="002045C4">
        <w:rPr>
          <w:rFonts w:ascii="Times New Roman" w:hAnsi="Times New Roman" w:cs="Times New Roman"/>
          <w:color w:val="000000"/>
          <w:sz w:val="24"/>
          <w:szCs w:val="24"/>
          <w:shd w:val="clear" w:color="auto" w:fill="FFFFFF"/>
        </w:rPr>
        <w:t xml:space="preserve"> направить не более чем один запрос о даче разъяснений. </w:t>
      </w:r>
    </w:p>
    <w:p w:rsidR="007E1958" w:rsidRPr="00BF0117" w:rsidRDefault="007E1958" w:rsidP="007E1958">
      <w:pPr>
        <w:pStyle w:val="ConsPlusNormal"/>
        <w:jc w:val="both"/>
        <w:rPr>
          <w:rFonts w:ascii="Times New Roman" w:hAnsi="Times New Roman" w:cs="Times New Roman"/>
          <w:b/>
          <w:color w:val="000000" w:themeColor="text1"/>
          <w:sz w:val="24"/>
          <w:szCs w:val="24"/>
        </w:rPr>
      </w:pPr>
      <w:r w:rsidRPr="002045C4">
        <w:rPr>
          <w:rFonts w:ascii="Times New Roman" w:hAnsi="Times New Roman" w:cs="Times New Roman"/>
          <w:color w:val="000000"/>
          <w:sz w:val="26"/>
          <w:szCs w:val="26"/>
          <w:shd w:val="clear" w:color="auto" w:fill="FFFFFF"/>
        </w:rPr>
        <w:t xml:space="preserve">    12.2. </w:t>
      </w:r>
      <w:r w:rsidRPr="002045C4">
        <w:rPr>
          <w:rFonts w:ascii="Times New Roman" w:hAnsi="Times New Roman" w:cs="Times New Roman"/>
          <w:color w:val="000000"/>
          <w:sz w:val="24"/>
          <w:szCs w:val="24"/>
          <w:shd w:val="clear" w:color="auto" w:fill="FFFFFF"/>
        </w:rPr>
        <w:t xml:space="preserve">В течение трех дней с даты поступления  указанного запроса организатор отбора </w:t>
      </w:r>
      <w:r w:rsidRPr="002045C4">
        <w:rPr>
          <w:rFonts w:ascii="Times New Roman" w:hAnsi="Times New Roman" w:cs="Times New Roman"/>
          <w:color w:val="000000"/>
          <w:sz w:val="24"/>
          <w:szCs w:val="24"/>
          <w:shd w:val="clear" w:color="auto" w:fill="FFFFFF"/>
        </w:rPr>
        <w:lastRenderedPageBreak/>
        <w:t xml:space="preserve">размещает на </w:t>
      </w:r>
      <w:r w:rsidRPr="002045C4">
        <w:rPr>
          <w:rFonts w:ascii="Times New Roman" w:hAnsi="Times New Roman" w:cs="Times New Roman"/>
          <w:color w:val="000000" w:themeColor="text1"/>
          <w:sz w:val="24"/>
          <w:szCs w:val="24"/>
        </w:rPr>
        <w:t xml:space="preserve"> официальном сайте администрации города Арзамаса https://арзамас.рф/ в информационно-телекоммуникационной сети «Интернет» (далее - официальный сайт) в разделе департамент жилищ</w:t>
      </w:r>
      <w:r w:rsidRPr="002045C4">
        <w:rPr>
          <w:rFonts w:ascii="Times New Roman" w:hAnsi="Times New Roman" w:cs="Times New Roman"/>
          <w:sz w:val="24"/>
          <w:szCs w:val="24"/>
        </w:rPr>
        <w:t xml:space="preserve">но-коммунального хозяйства, городской инфраструктуры и благоустройства </w:t>
      </w:r>
      <w:r w:rsidRPr="002045C4">
        <w:rPr>
          <w:rFonts w:ascii="Times New Roman" w:hAnsi="Times New Roman" w:cs="Times New Roman"/>
          <w:color w:val="000000"/>
          <w:sz w:val="24"/>
          <w:szCs w:val="24"/>
          <w:shd w:val="clear" w:color="auto" w:fill="FFFFFF"/>
        </w:rPr>
        <w:t>разъяснения</w:t>
      </w:r>
      <w:r w:rsidRPr="002045C4">
        <w:rPr>
          <w:rFonts w:ascii="Times New Roman" w:hAnsi="Times New Roman" w:cs="Times New Roman"/>
          <w:color w:val="000000" w:themeColor="text1"/>
          <w:sz w:val="24"/>
          <w:szCs w:val="24"/>
        </w:rPr>
        <w:t xml:space="preserve"> о проведении отбора,</w:t>
      </w:r>
      <w:r w:rsidRPr="002045C4">
        <w:rPr>
          <w:rFonts w:ascii="Times New Roman" w:hAnsi="Times New Roman" w:cs="Times New Roman"/>
          <w:color w:val="000000"/>
          <w:sz w:val="24"/>
          <w:szCs w:val="24"/>
          <w:shd w:val="clear" w:color="auto" w:fill="FFFFFF"/>
        </w:rPr>
        <w:t xml:space="preserve"> с указанием предмета запроса, но без указания участника отбора, от которого поступил указанный запрос, при условии, что</w:t>
      </w:r>
      <w:r w:rsidRPr="00BF0117">
        <w:rPr>
          <w:rFonts w:ascii="Times New Roman" w:hAnsi="Times New Roman" w:cs="Times New Roman"/>
          <w:color w:val="000000"/>
          <w:sz w:val="24"/>
          <w:szCs w:val="24"/>
          <w:shd w:val="clear" w:color="auto" w:fill="FFFFFF"/>
        </w:rPr>
        <w:t xml:space="preserve"> указанный запрос поступил </w:t>
      </w:r>
      <w:r>
        <w:rPr>
          <w:rFonts w:ascii="Times New Roman" w:hAnsi="Times New Roman" w:cs="Times New Roman"/>
          <w:color w:val="000000"/>
          <w:sz w:val="24"/>
          <w:szCs w:val="24"/>
          <w:shd w:val="clear" w:color="auto" w:fill="FFFFFF"/>
        </w:rPr>
        <w:t>организатору отбора</w:t>
      </w:r>
      <w:r w:rsidRPr="00BF0117">
        <w:rPr>
          <w:rFonts w:ascii="Times New Roman" w:hAnsi="Times New Roman" w:cs="Times New Roman"/>
          <w:color w:val="000000"/>
          <w:sz w:val="24"/>
          <w:szCs w:val="24"/>
          <w:shd w:val="clear" w:color="auto" w:fill="FFFFFF"/>
        </w:rPr>
        <w:t xml:space="preserve"> не позднее чем</w:t>
      </w:r>
      <w:r>
        <w:rPr>
          <w:rFonts w:ascii="Times New Roman" w:hAnsi="Times New Roman" w:cs="Times New Roman"/>
          <w:color w:val="000000"/>
          <w:sz w:val="24"/>
          <w:szCs w:val="24"/>
          <w:shd w:val="clear" w:color="auto" w:fill="FFFFFF"/>
        </w:rPr>
        <w:t xml:space="preserve">, </w:t>
      </w:r>
      <w:r w:rsidRPr="00BF0117">
        <w:rPr>
          <w:rFonts w:ascii="Times New Roman" w:hAnsi="Times New Roman" w:cs="Times New Roman"/>
          <w:color w:val="000000"/>
          <w:sz w:val="24"/>
          <w:szCs w:val="24"/>
          <w:shd w:val="clear" w:color="auto" w:fill="FFFFFF"/>
        </w:rPr>
        <w:t xml:space="preserve">за три дня до даты окончания срока подачи заявок на участие в таком </w:t>
      </w:r>
      <w:r>
        <w:rPr>
          <w:rFonts w:ascii="Times New Roman" w:hAnsi="Times New Roman" w:cs="Times New Roman"/>
          <w:color w:val="000000"/>
          <w:sz w:val="24"/>
          <w:szCs w:val="24"/>
          <w:shd w:val="clear" w:color="auto" w:fill="FFFFFF"/>
        </w:rPr>
        <w:t>отборе</w:t>
      </w:r>
      <w:r w:rsidRPr="00BF0117">
        <w:rPr>
          <w:rFonts w:ascii="Times New Roman" w:hAnsi="Times New Roman" w:cs="Times New Roman"/>
          <w:color w:val="000000"/>
          <w:sz w:val="24"/>
          <w:szCs w:val="24"/>
          <w:shd w:val="clear" w:color="auto" w:fill="FFFFFF"/>
        </w:rPr>
        <w:t>.</w:t>
      </w:r>
    </w:p>
    <w:p w:rsidR="007E1958" w:rsidRDefault="007E1958" w:rsidP="007E1958">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13. Срок, в течение которого победитель (победители) отбора должен подписать соглашение о предоставлении Субсидии:</w:t>
      </w:r>
    </w:p>
    <w:p w:rsidR="007E1958" w:rsidRPr="00576B4E" w:rsidRDefault="007E1958" w:rsidP="007E1958">
      <w:pPr>
        <w:pStyle w:val="ConsPlusNormal"/>
        <w:jc w:val="both"/>
        <w:rPr>
          <w:rFonts w:ascii="Times New Roman" w:hAnsi="Times New Roman" w:cs="Times New Roman"/>
          <w:b/>
          <w:color w:val="000000" w:themeColor="text1"/>
          <w:sz w:val="24"/>
          <w:szCs w:val="24"/>
        </w:rPr>
      </w:pPr>
      <w:r>
        <w:rPr>
          <w:rFonts w:ascii="Times New Roman" w:hAnsi="Times New Roman" w:cs="Times New Roman"/>
          <w:color w:val="000000" w:themeColor="text1"/>
          <w:spacing w:val="2"/>
          <w:sz w:val="24"/>
          <w:szCs w:val="24"/>
          <w:shd w:val="clear" w:color="auto" w:fill="FFFFFF"/>
        </w:rPr>
        <w:t xml:space="preserve">   13.1. </w:t>
      </w:r>
      <w:r w:rsidRPr="00B94DBC">
        <w:rPr>
          <w:rFonts w:ascii="Times New Roman" w:hAnsi="Times New Roman" w:cs="Times New Roman"/>
          <w:color w:val="000000" w:themeColor="text1"/>
          <w:spacing w:val="2"/>
          <w:sz w:val="24"/>
          <w:szCs w:val="24"/>
          <w:shd w:val="clear" w:color="auto" w:fill="FFFFFF"/>
        </w:rPr>
        <w:t xml:space="preserve">Соглашение заключается не более 3 рабочих дней со дня принятия соответствующей комиссией решения об определении организации - </w:t>
      </w:r>
      <w:proofErr w:type="gramStart"/>
      <w:r w:rsidRPr="00B94DBC">
        <w:rPr>
          <w:rFonts w:ascii="Times New Roman" w:hAnsi="Times New Roman" w:cs="Times New Roman"/>
          <w:color w:val="000000" w:themeColor="text1"/>
          <w:spacing w:val="2"/>
          <w:sz w:val="24"/>
          <w:szCs w:val="24"/>
          <w:shd w:val="clear" w:color="auto" w:fill="FFFFFF"/>
        </w:rPr>
        <w:t xml:space="preserve">победителем  </w:t>
      </w:r>
      <w:r w:rsidRPr="00576B4E">
        <w:rPr>
          <w:rFonts w:ascii="Times New Roman" w:hAnsi="Times New Roman" w:cs="Times New Roman"/>
          <w:color w:val="000000" w:themeColor="text1"/>
          <w:spacing w:val="2"/>
          <w:sz w:val="24"/>
          <w:szCs w:val="24"/>
          <w:shd w:val="clear" w:color="auto" w:fill="FFFFFF"/>
        </w:rPr>
        <w:t>отбора</w:t>
      </w:r>
      <w:proofErr w:type="gramEnd"/>
      <w:r w:rsidRPr="00576B4E">
        <w:rPr>
          <w:rFonts w:ascii="Times New Roman" w:hAnsi="Times New Roman" w:cs="Times New Roman"/>
          <w:color w:val="000000" w:themeColor="text1"/>
          <w:spacing w:val="2"/>
          <w:sz w:val="24"/>
          <w:szCs w:val="24"/>
          <w:shd w:val="clear" w:color="auto" w:fill="FFFFFF"/>
        </w:rPr>
        <w:t>.</w:t>
      </w:r>
    </w:p>
    <w:p w:rsidR="007E1958" w:rsidRDefault="007E1958" w:rsidP="007E1958">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14. Условия признания победителя (победителей) отбора уклонившимся от заключения соглашения:</w:t>
      </w:r>
    </w:p>
    <w:p w:rsidR="007E1958" w:rsidRPr="00936691" w:rsidRDefault="007E1958" w:rsidP="007E195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14.</w:t>
      </w:r>
      <w:r w:rsidRPr="0093034D">
        <w:rPr>
          <w:rFonts w:ascii="Times New Roman" w:eastAsia="Times New Roman" w:hAnsi="Times New Roman" w:cs="Times New Roman"/>
          <w:color w:val="000000" w:themeColor="text1"/>
          <w:sz w:val="24"/>
          <w:szCs w:val="24"/>
          <w:lang w:eastAsia="ru-RU"/>
        </w:rPr>
        <w:t>1. Победитель отбора</w:t>
      </w:r>
      <w:r w:rsidRPr="00936691">
        <w:rPr>
          <w:rFonts w:ascii="Times New Roman" w:eastAsia="Times New Roman" w:hAnsi="Times New Roman" w:cs="Times New Roman"/>
          <w:color w:val="000000" w:themeColor="text1"/>
          <w:sz w:val="24"/>
          <w:szCs w:val="24"/>
          <w:lang w:eastAsia="ru-RU"/>
        </w:rPr>
        <w:t xml:space="preserve"> считается уклонившимся от заключения </w:t>
      </w:r>
      <w:r w:rsidRPr="0093034D">
        <w:rPr>
          <w:rFonts w:ascii="Times New Roman" w:eastAsia="Times New Roman" w:hAnsi="Times New Roman" w:cs="Times New Roman"/>
          <w:color w:val="000000" w:themeColor="text1"/>
          <w:sz w:val="24"/>
          <w:szCs w:val="24"/>
          <w:lang w:eastAsia="ru-RU"/>
        </w:rPr>
        <w:t>соглашения</w:t>
      </w:r>
      <w:r w:rsidRPr="00936691">
        <w:rPr>
          <w:rFonts w:ascii="Times New Roman" w:eastAsia="Times New Roman" w:hAnsi="Times New Roman" w:cs="Times New Roman"/>
          <w:color w:val="000000" w:themeColor="text1"/>
          <w:sz w:val="24"/>
          <w:szCs w:val="24"/>
          <w:lang w:eastAsia="ru-RU"/>
        </w:rPr>
        <w:t xml:space="preserve"> в</w:t>
      </w:r>
      <w:r>
        <w:rPr>
          <w:rFonts w:ascii="Times New Roman" w:eastAsia="Times New Roman" w:hAnsi="Times New Roman" w:cs="Times New Roman"/>
          <w:color w:val="000000" w:themeColor="text1"/>
          <w:sz w:val="24"/>
          <w:szCs w:val="24"/>
          <w:lang w:eastAsia="ru-RU"/>
        </w:rPr>
        <w:t xml:space="preserve"> случае если</w:t>
      </w:r>
      <w:r w:rsidRPr="00936691">
        <w:rPr>
          <w:rFonts w:ascii="Times New Roman" w:eastAsia="Times New Roman" w:hAnsi="Times New Roman" w:cs="Times New Roman"/>
          <w:color w:val="000000" w:themeColor="text1"/>
          <w:sz w:val="24"/>
          <w:szCs w:val="24"/>
          <w:lang w:eastAsia="ru-RU"/>
        </w:rPr>
        <w:t xml:space="preserve"> в течение </w:t>
      </w:r>
      <w:r>
        <w:rPr>
          <w:rFonts w:ascii="Times New Roman" w:eastAsia="Times New Roman" w:hAnsi="Times New Roman" w:cs="Times New Roman"/>
          <w:color w:val="000000" w:themeColor="text1"/>
          <w:sz w:val="24"/>
          <w:szCs w:val="24"/>
          <w:lang w:eastAsia="ru-RU"/>
        </w:rPr>
        <w:t>1</w:t>
      </w:r>
      <w:r w:rsidRPr="00936691">
        <w:rPr>
          <w:rFonts w:ascii="Times New Roman" w:eastAsia="Times New Roman" w:hAnsi="Times New Roman" w:cs="Times New Roman"/>
          <w:color w:val="000000" w:themeColor="text1"/>
          <w:sz w:val="24"/>
          <w:szCs w:val="24"/>
          <w:lang w:eastAsia="ru-RU"/>
        </w:rPr>
        <w:t xml:space="preserve"> дн</w:t>
      </w:r>
      <w:r>
        <w:rPr>
          <w:rFonts w:ascii="Times New Roman" w:eastAsia="Times New Roman" w:hAnsi="Times New Roman" w:cs="Times New Roman"/>
          <w:color w:val="000000" w:themeColor="text1"/>
          <w:sz w:val="24"/>
          <w:szCs w:val="24"/>
          <w:lang w:eastAsia="ru-RU"/>
        </w:rPr>
        <w:t>я</w:t>
      </w:r>
      <w:r w:rsidRPr="00936691">
        <w:rPr>
          <w:rFonts w:ascii="Times New Roman" w:eastAsia="Times New Roman" w:hAnsi="Times New Roman" w:cs="Times New Roman"/>
          <w:color w:val="000000" w:themeColor="text1"/>
          <w:sz w:val="24"/>
          <w:szCs w:val="24"/>
          <w:lang w:eastAsia="ru-RU"/>
        </w:rPr>
        <w:t xml:space="preserve"> с даты размещения </w:t>
      </w:r>
      <w:r w:rsidRPr="0093034D">
        <w:rPr>
          <w:rFonts w:ascii="Times New Roman" w:hAnsi="Times New Roman" w:cs="Times New Roman"/>
          <w:color w:val="000000" w:themeColor="text1"/>
          <w:sz w:val="24"/>
          <w:szCs w:val="24"/>
        </w:rPr>
        <w:t>на официальном сайте в разделе департамент жилищ</w:t>
      </w:r>
      <w:r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решения комиссии </w:t>
      </w:r>
      <w:r>
        <w:rPr>
          <w:rFonts w:ascii="Times New Roman" w:eastAsia="Times New Roman" w:hAnsi="Times New Roman" w:cs="Times New Roman"/>
          <w:color w:val="000000" w:themeColor="text1"/>
          <w:sz w:val="24"/>
          <w:szCs w:val="24"/>
          <w:lang w:eastAsia="ru-RU"/>
        </w:rPr>
        <w:t>Победитель</w:t>
      </w:r>
      <w:r w:rsidRPr="0093669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отбора</w:t>
      </w:r>
      <w:r w:rsidRPr="00936691">
        <w:rPr>
          <w:rFonts w:ascii="Times New Roman" w:eastAsia="Times New Roman" w:hAnsi="Times New Roman" w:cs="Times New Roman"/>
          <w:color w:val="000000" w:themeColor="text1"/>
          <w:sz w:val="24"/>
          <w:szCs w:val="24"/>
          <w:lang w:eastAsia="ru-RU"/>
        </w:rPr>
        <w:t xml:space="preserve"> не передал заказчику подписанн</w:t>
      </w:r>
      <w:r>
        <w:rPr>
          <w:rFonts w:ascii="Times New Roman" w:eastAsia="Times New Roman" w:hAnsi="Times New Roman" w:cs="Times New Roman"/>
          <w:color w:val="000000" w:themeColor="text1"/>
          <w:sz w:val="24"/>
          <w:szCs w:val="24"/>
          <w:lang w:eastAsia="ru-RU"/>
        </w:rPr>
        <w:t>ое соглашение</w:t>
      </w:r>
      <w:r w:rsidRPr="00936691">
        <w:rPr>
          <w:rFonts w:ascii="Times New Roman" w:eastAsia="Times New Roman" w:hAnsi="Times New Roman" w:cs="Times New Roman"/>
          <w:color w:val="000000" w:themeColor="text1"/>
          <w:sz w:val="24"/>
          <w:szCs w:val="24"/>
          <w:lang w:eastAsia="ru-RU"/>
        </w:rPr>
        <w:t xml:space="preserve">, в </w:t>
      </w:r>
      <w:proofErr w:type="spellStart"/>
      <w:r w:rsidRPr="00936691">
        <w:rPr>
          <w:rFonts w:ascii="Times New Roman" w:eastAsia="Times New Roman" w:hAnsi="Times New Roman" w:cs="Times New Roman"/>
          <w:color w:val="000000" w:themeColor="text1"/>
          <w:sz w:val="24"/>
          <w:szCs w:val="24"/>
          <w:lang w:eastAsia="ru-RU"/>
        </w:rPr>
        <w:t>т.ч</w:t>
      </w:r>
      <w:proofErr w:type="spellEnd"/>
      <w:r w:rsidRPr="00936691">
        <w:rPr>
          <w:rFonts w:ascii="Times New Roman" w:eastAsia="Times New Roman" w:hAnsi="Times New Roman" w:cs="Times New Roman"/>
          <w:color w:val="000000" w:themeColor="text1"/>
          <w:sz w:val="24"/>
          <w:szCs w:val="24"/>
          <w:lang w:eastAsia="ru-RU"/>
        </w:rPr>
        <w:t xml:space="preserve">. направил </w:t>
      </w:r>
      <w:r>
        <w:rPr>
          <w:rFonts w:ascii="Times New Roman" w:eastAsia="Times New Roman" w:hAnsi="Times New Roman" w:cs="Times New Roman"/>
          <w:color w:val="000000" w:themeColor="text1"/>
          <w:sz w:val="24"/>
          <w:szCs w:val="24"/>
          <w:lang w:eastAsia="ru-RU"/>
        </w:rPr>
        <w:t xml:space="preserve">организатору отбора </w:t>
      </w:r>
      <w:r w:rsidRPr="00936691">
        <w:rPr>
          <w:rFonts w:ascii="Times New Roman" w:eastAsia="Times New Roman" w:hAnsi="Times New Roman" w:cs="Times New Roman"/>
          <w:color w:val="000000" w:themeColor="text1"/>
          <w:sz w:val="24"/>
          <w:szCs w:val="24"/>
          <w:lang w:eastAsia="ru-RU"/>
        </w:rPr>
        <w:t xml:space="preserve">письменное обращение, содержащее сообщение об отказе от заключения </w:t>
      </w:r>
      <w:r>
        <w:rPr>
          <w:rFonts w:ascii="Times New Roman" w:eastAsia="Times New Roman" w:hAnsi="Times New Roman" w:cs="Times New Roman"/>
          <w:color w:val="000000" w:themeColor="text1"/>
          <w:sz w:val="24"/>
          <w:szCs w:val="24"/>
          <w:lang w:eastAsia="ru-RU"/>
        </w:rPr>
        <w:t>соглашения</w:t>
      </w:r>
      <w:r w:rsidRPr="00936691">
        <w:rPr>
          <w:rFonts w:ascii="Times New Roman" w:eastAsia="Times New Roman" w:hAnsi="Times New Roman" w:cs="Times New Roman"/>
          <w:color w:val="000000" w:themeColor="text1"/>
          <w:sz w:val="24"/>
          <w:szCs w:val="24"/>
          <w:lang w:eastAsia="ru-RU"/>
        </w:rPr>
        <w:t xml:space="preserve"> или предложение о заключении </w:t>
      </w:r>
      <w:r>
        <w:rPr>
          <w:rFonts w:ascii="Times New Roman" w:eastAsia="Times New Roman" w:hAnsi="Times New Roman" w:cs="Times New Roman"/>
          <w:color w:val="000000" w:themeColor="text1"/>
          <w:sz w:val="24"/>
          <w:szCs w:val="24"/>
          <w:lang w:eastAsia="ru-RU"/>
        </w:rPr>
        <w:t>соглашения</w:t>
      </w:r>
      <w:r w:rsidRPr="00936691">
        <w:rPr>
          <w:rFonts w:ascii="Times New Roman" w:eastAsia="Times New Roman" w:hAnsi="Times New Roman" w:cs="Times New Roman"/>
          <w:color w:val="000000" w:themeColor="text1"/>
          <w:sz w:val="24"/>
          <w:szCs w:val="24"/>
          <w:lang w:eastAsia="ru-RU"/>
        </w:rPr>
        <w:t xml:space="preserve"> на условиях, не соответствующих заявке победителя </w:t>
      </w:r>
      <w:r>
        <w:rPr>
          <w:rFonts w:ascii="Times New Roman" w:eastAsia="Times New Roman" w:hAnsi="Times New Roman" w:cs="Times New Roman"/>
          <w:color w:val="000000" w:themeColor="text1"/>
          <w:sz w:val="24"/>
          <w:szCs w:val="24"/>
          <w:lang w:eastAsia="ru-RU"/>
        </w:rPr>
        <w:t>отбора.</w:t>
      </w:r>
    </w:p>
    <w:p w:rsidR="007E1958" w:rsidRPr="00936691" w:rsidRDefault="007E1958" w:rsidP="007E195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14.</w:t>
      </w:r>
      <w:r w:rsidRPr="00936691">
        <w:rPr>
          <w:rFonts w:ascii="Times New Roman" w:eastAsia="Times New Roman" w:hAnsi="Times New Roman" w:cs="Times New Roman"/>
          <w:color w:val="000000" w:themeColor="text1"/>
          <w:sz w:val="24"/>
          <w:szCs w:val="24"/>
          <w:lang w:eastAsia="ru-RU"/>
        </w:rPr>
        <w:t xml:space="preserve">2. Признание победителя </w:t>
      </w:r>
      <w:r>
        <w:rPr>
          <w:rFonts w:ascii="Times New Roman" w:eastAsia="Times New Roman" w:hAnsi="Times New Roman" w:cs="Times New Roman"/>
          <w:color w:val="000000" w:themeColor="text1"/>
          <w:sz w:val="24"/>
          <w:szCs w:val="24"/>
          <w:lang w:eastAsia="ru-RU"/>
        </w:rPr>
        <w:t>отбора</w:t>
      </w:r>
      <w:r w:rsidRPr="00936691">
        <w:rPr>
          <w:rFonts w:ascii="Times New Roman" w:eastAsia="Times New Roman" w:hAnsi="Times New Roman" w:cs="Times New Roman"/>
          <w:color w:val="000000" w:themeColor="text1"/>
          <w:sz w:val="24"/>
          <w:szCs w:val="24"/>
          <w:lang w:eastAsia="ru-RU"/>
        </w:rPr>
        <w:t xml:space="preserve"> уклонившимся от заключения </w:t>
      </w:r>
      <w:r>
        <w:rPr>
          <w:rFonts w:ascii="Times New Roman" w:eastAsia="Times New Roman" w:hAnsi="Times New Roman" w:cs="Times New Roman"/>
          <w:color w:val="000000" w:themeColor="text1"/>
          <w:sz w:val="24"/>
          <w:szCs w:val="24"/>
          <w:lang w:eastAsia="ru-RU"/>
        </w:rPr>
        <w:t>соглашения</w:t>
      </w:r>
      <w:r w:rsidRPr="00936691">
        <w:rPr>
          <w:rFonts w:ascii="Times New Roman" w:eastAsia="Times New Roman" w:hAnsi="Times New Roman" w:cs="Times New Roman"/>
          <w:color w:val="000000" w:themeColor="text1"/>
          <w:sz w:val="24"/>
          <w:szCs w:val="24"/>
          <w:lang w:eastAsia="ru-RU"/>
        </w:rPr>
        <w:t xml:space="preserve"> оформляется </w:t>
      </w:r>
      <w:r>
        <w:rPr>
          <w:rFonts w:ascii="Times New Roman" w:eastAsia="Times New Roman" w:hAnsi="Times New Roman" w:cs="Times New Roman"/>
          <w:color w:val="000000" w:themeColor="text1"/>
          <w:sz w:val="24"/>
          <w:szCs w:val="24"/>
          <w:lang w:eastAsia="ru-RU"/>
        </w:rPr>
        <w:t>протоколом комиссии</w:t>
      </w:r>
      <w:r w:rsidRPr="00936691">
        <w:rPr>
          <w:rFonts w:ascii="Times New Roman" w:eastAsia="Times New Roman" w:hAnsi="Times New Roman" w:cs="Times New Roman"/>
          <w:color w:val="000000" w:themeColor="text1"/>
          <w:sz w:val="24"/>
          <w:szCs w:val="24"/>
          <w:lang w:eastAsia="ru-RU"/>
        </w:rPr>
        <w:t>.</w:t>
      </w:r>
    </w:p>
    <w:p w:rsidR="007E1958" w:rsidRPr="00A778B5" w:rsidRDefault="007E1958" w:rsidP="007E1958">
      <w:pPr>
        <w:pStyle w:val="ConsPlusNormal"/>
        <w:jc w:val="both"/>
        <w:rPr>
          <w:rFonts w:ascii="Times New Roman" w:hAnsi="Times New Roman" w:cs="Times New Roman"/>
          <w:b/>
          <w:sz w:val="24"/>
          <w:szCs w:val="24"/>
        </w:rPr>
      </w:pPr>
      <w:r w:rsidRPr="00A778B5">
        <w:rPr>
          <w:rFonts w:ascii="Times New Roman" w:hAnsi="Times New Roman" w:cs="Times New Roman"/>
          <w:b/>
          <w:sz w:val="24"/>
          <w:szCs w:val="24"/>
        </w:rPr>
        <w:t>15. Даты размещения результатов отбора на едином портале, а также на официальном сайте в информационно-телекоммуникационной сети «Интернет»</w:t>
      </w:r>
      <w:r>
        <w:rPr>
          <w:rFonts w:ascii="Times New Roman" w:hAnsi="Times New Roman" w:cs="Times New Roman"/>
          <w:b/>
          <w:sz w:val="24"/>
          <w:szCs w:val="24"/>
        </w:rPr>
        <w:t>:</w:t>
      </w:r>
    </w:p>
    <w:p w:rsidR="007E1958" w:rsidRPr="000A419D" w:rsidRDefault="007E1958" w:rsidP="007E195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15.1. </w:t>
      </w:r>
      <w:r w:rsidRPr="00A778B5">
        <w:rPr>
          <w:rFonts w:ascii="Times New Roman" w:hAnsi="Times New Roman"/>
          <w:color w:val="000000" w:themeColor="text1"/>
          <w:sz w:val="24"/>
          <w:szCs w:val="24"/>
        </w:rPr>
        <w:t xml:space="preserve">Решение Комиссии оформляется протоколом, который подписывается всеми присутствующими на заседании </w:t>
      </w:r>
      <w:r w:rsidRPr="00A778B5">
        <w:rPr>
          <w:rFonts w:ascii="Times New Roman" w:hAnsi="Times New Roman"/>
          <w:sz w:val="24"/>
          <w:szCs w:val="24"/>
        </w:rPr>
        <w:t xml:space="preserve">членами Комиссии в течение 3 рабочих дней со дня проведения заседания Комиссии, который в течение 3 рабочих размещается </w:t>
      </w:r>
      <w:proofErr w:type="gramStart"/>
      <w:r w:rsidRPr="00A778B5">
        <w:rPr>
          <w:rFonts w:ascii="Times New Roman" w:hAnsi="Times New Roman"/>
          <w:sz w:val="24"/>
          <w:szCs w:val="24"/>
        </w:rPr>
        <w:t xml:space="preserve">департаментом  </w:t>
      </w:r>
      <w:r>
        <w:rPr>
          <w:rFonts w:ascii="Times New Roman" w:hAnsi="Times New Roman"/>
          <w:sz w:val="24"/>
          <w:szCs w:val="24"/>
        </w:rPr>
        <w:t>на</w:t>
      </w:r>
      <w:proofErr w:type="gramEnd"/>
      <w:r>
        <w:rPr>
          <w:rFonts w:ascii="Times New Roman" w:hAnsi="Times New Roman"/>
          <w:sz w:val="24"/>
          <w:szCs w:val="24"/>
        </w:rPr>
        <w:t xml:space="preserve"> едином портале, а также </w:t>
      </w:r>
      <w:r w:rsidRPr="00A778B5">
        <w:rPr>
          <w:rFonts w:ascii="Times New Roman" w:hAnsi="Times New Roman"/>
          <w:sz w:val="24"/>
          <w:szCs w:val="24"/>
        </w:rPr>
        <w:t xml:space="preserve">на официальном сайте администрации города Арзамаса </w:t>
      </w:r>
      <w:r w:rsidRPr="0093034D">
        <w:rPr>
          <w:rFonts w:ascii="Times New Roman" w:hAnsi="Times New Roman" w:cs="Times New Roman"/>
          <w:color w:val="000000" w:themeColor="text1"/>
          <w:sz w:val="24"/>
          <w:szCs w:val="24"/>
        </w:rPr>
        <w:t>в разделе департамент жилищ</w:t>
      </w:r>
      <w:r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w:t>
      </w:r>
      <w:r w:rsidRPr="00A778B5">
        <w:rPr>
          <w:rFonts w:ascii="Times New Roman" w:hAnsi="Times New Roman"/>
          <w:sz w:val="24"/>
          <w:szCs w:val="24"/>
        </w:rPr>
        <w:t>информацию о результатах рассмотрения заявки.</w:t>
      </w:r>
    </w:p>
    <w:p w:rsidR="007E1958" w:rsidRDefault="007E1958" w:rsidP="00820E6A">
      <w:pPr>
        <w:pStyle w:val="a3"/>
        <w:spacing w:before="0" w:beforeAutospacing="0" w:after="0" w:afterAutospacing="0"/>
        <w:textAlignment w:val="baseline"/>
        <w:rPr>
          <w:color w:val="000000" w:themeColor="text1"/>
        </w:rPr>
      </w:pPr>
    </w:p>
    <w:p w:rsidR="007E1958" w:rsidRDefault="007E1958" w:rsidP="00820E6A">
      <w:pPr>
        <w:pStyle w:val="a3"/>
        <w:spacing w:before="0" w:beforeAutospacing="0" w:after="0" w:afterAutospacing="0"/>
        <w:textAlignment w:val="baseline"/>
        <w:rPr>
          <w:color w:val="000000" w:themeColor="text1"/>
        </w:rPr>
      </w:pPr>
    </w:p>
    <w:p w:rsidR="007E1958" w:rsidRPr="00820E6A" w:rsidRDefault="007E1958" w:rsidP="00820E6A">
      <w:pPr>
        <w:pStyle w:val="a3"/>
        <w:spacing w:before="0" w:beforeAutospacing="0" w:after="0" w:afterAutospacing="0"/>
        <w:textAlignment w:val="baseline"/>
        <w:rPr>
          <w:color w:val="000000" w:themeColor="text1"/>
        </w:rPr>
      </w:pPr>
    </w:p>
    <w:sectPr w:rsidR="007E1958" w:rsidRPr="00820E6A" w:rsidSect="00EE3986">
      <w:pgSz w:w="11906" w:h="16838"/>
      <w:pgMar w:top="426"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FC"/>
    <w:rsid w:val="000138B4"/>
    <w:rsid w:val="000372E2"/>
    <w:rsid w:val="00064536"/>
    <w:rsid w:val="000951D4"/>
    <w:rsid w:val="000A419D"/>
    <w:rsid w:val="000B0638"/>
    <w:rsid w:val="000D1F20"/>
    <w:rsid w:val="000D5C96"/>
    <w:rsid w:val="000F384D"/>
    <w:rsid w:val="00171CDD"/>
    <w:rsid w:val="00171E85"/>
    <w:rsid w:val="00193044"/>
    <w:rsid w:val="002045C4"/>
    <w:rsid w:val="00232392"/>
    <w:rsid w:val="0027306A"/>
    <w:rsid w:val="00274510"/>
    <w:rsid w:val="00292975"/>
    <w:rsid w:val="002F2FA8"/>
    <w:rsid w:val="00301519"/>
    <w:rsid w:val="00317368"/>
    <w:rsid w:val="003510FF"/>
    <w:rsid w:val="00360454"/>
    <w:rsid w:val="003659B0"/>
    <w:rsid w:val="00385682"/>
    <w:rsid w:val="00415D62"/>
    <w:rsid w:val="00435EF8"/>
    <w:rsid w:val="0044708E"/>
    <w:rsid w:val="00447D5B"/>
    <w:rsid w:val="00522E55"/>
    <w:rsid w:val="00576B4E"/>
    <w:rsid w:val="005C38F8"/>
    <w:rsid w:val="005D4284"/>
    <w:rsid w:val="005E65AD"/>
    <w:rsid w:val="00683F53"/>
    <w:rsid w:val="00690D02"/>
    <w:rsid w:val="006C229F"/>
    <w:rsid w:val="006C7CFF"/>
    <w:rsid w:val="006D2DD4"/>
    <w:rsid w:val="006E438E"/>
    <w:rsid w:val="006F294D"/>
    <w:rsid w:val="0072474E"/>
    <w:rsid w:val="00745D1A"/>
    <w:rsid w:val="007516FC"/>
    <w:rsid w:val="007B3930"/>
    <w:rsid w:val="007E1958"/>
    <w:rsid w:val="0080447A"/>
    <w:rsid w:val="0081338E"/>
    <w:rsid w:val="00820E6A"/>
    <w:rsid w:val="008A65C8"/>
    <w:rsid w:val="008D1F85"/>
    <w:rsid w:val="00904BB4"/>
    <w:rsid w:val="00920F7B"/>
    <w:rsid w:val="009276F2"/>
    <w:rsid w:val="0093034D"/>
    <w:rsid w:val="00936691"/>
    <w:rsid w:val="00993ADC"/>
    <w:rsid w:val="009A0653"/>
    <w:rsid w:val="00A153D7"/>
    <w:rsid w:val="00A778B5"/>
    <w:rsid w:val="00AB14B3"/>
    <w:rsid w:val="00AE37A1"/>
    <w:rsid w:val="00B20A08"/>
    <w:rsid w:val="00B479B2"/>
    <w:rsid w:val="00B94DBC"/>
    <w:rsid w:val="00BC7B36"/>
    <w:rsid w:val="00BD0801"/>
    <w:rsid w:val="00BE131B"/>
    <w:rsid w:val="00BF0117"/>
    <w:rsid w:val="00BF5736"/>
    <w:rsid w:val="00C178F4"/>
    <w:rsid w:val="00C36FC9"/>
    <w:rsid w:val="00C43FB2"/>
    <w:rsid w:val="00C532B1"/>
    <w:rsid w:val="00C637D3"/>
    <w:rsid w:val="00D57FC8"/>
    <w:rsid w:val="00E45196"/>
    <w:rsid w:val="00E45C5B"/>
    <w:rsid w:val="00E81DF2"/>
    <w:rsid w:val="00E95C01"/>
    <w:rsid w:val="00EE3986"/>
    <w:rsid w:val="00EF1E89"/>
    <w:rsid w:val="00F13DFA"/>
    <w:rsid w:val="00F25584"/>
    <w:rsid w:val="00F768B4"/>
    <w:rsid w:val="00F86C42"/>
    <w:rsid w:val="00F96A32"/>
    <w:rsid w:val="00FA366B"/>
    <w:rsid w:val="00FF0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9AD59-F983-410A-AB23-04B071D2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1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16FC"/>
    <w:rPr>
      <w:b/>
      <w:bCs/>
    </w:rPr>
  </w:style>
  <w:style w:type="character" w:styleId="a5">
    <w:name w:val="Hyperlink"/>
    <w:basedOn w:val="a0"/>
    <w:unhideWhenUsed/>
    <w:rsid w:val="007516FC"/>
    <w:rPr>
      <w:color w:val="0000FF"/>
      <w:u w:val="single"/>
    </w:rPr>
  </w:style>
  <w:style w:type="character" w:customStyle="1" w:styleId="apple-converted-space">
    <w:name w:val="apple-converted-space"/>
    <w:rsid w:val="00FA366B"/>
  </w:style>
  <w:style w:type="paragraph" w:styleId="a6">
    <w:name w:val="Balloon Text"/>
    <w:basedOn w:val="a"/>
    <w:link w:val="a7"/>
    <w:rsid w:val="006D2DD4"/>
    <w:pPr>
      <w:spacing w:after="0" w:line="240" w:lineRule="auto"/>
    </w:pPr>
    <w:rPr>
      <w:rFonts w:ascii="Segoe UI" w:eastAsia="Times New Roman" w:hAnsi="Segoe UI" w:cs="Times New Roman"/>
      <w:sz w:val="18"/>
      <w:szCs w:val="18"/>
      <w:lang w:val="x-none"/>
    </w:rPr>
  </w:style>
  <w:style w:type="character" w:customStyle="1" w:styleId="a7">
    <w:name w:val="Текст выноски Знак"/>
    <w:basedOn w:val="a0"/>
    <w:link w:val="a6"/>
    <w:rsid w:val="006D2DD4"/>
    <w:rPr>
      <w:rFonts w:ascii="Segoe UI" w:eastAsia="Times New Roman" w:hAnsi="Segoe UI" w:cs="Times New Roman"/>
      <w:sz w:val="18"/>
      <w:szCs w:val="18"/>
      <w:lang w:val="x-none"/>
    </w:rPr>
  </w:style>
  <w:style w:type="paragraph" w:customStyle="1" w:styleId="ConsPlusNormal">
    <w:name w:val="ConsPlusNormal"/>
    <w:link w:val="ConsPlusNormal0"/>
    <w:rsid w:val="00BC7B3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27306A"/>
    <w:rPr>
      <w:rFonts w:ascii="Calibri" w:eastAsia="Times New Roman" w:hAnsi="Calibri" w:cs="Calibri"/>
      <w:szCs w:val="20"/>
      <w:lang w:eastAsia="ru-RU"/>
    </w:rPr>
  </w:style>
  <w:style w:type="paragraph" w:customStyle="1" w:styleId="ConsPlusTitle">
    <w:name w:val="ConsPlusTitle"/>
    <w:rsid w:val="003015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7715">
      <w:bodyDiv w:val="1"/>
      <w:marLeft w:val="0"/>
      <w:marRight w:val="0"/>
      <w:marTop w:val="0"/>
      <w:marBottom w:val="0"/>
      <w:divBdr>
        <w:top w:val="none" w:sz="0" w:space="0" w:color="auto"/>
        <w:left w:val="none" w:sz="0" w:space="0" w:color="auto"/>
        <w:bottom w:val="none" w:sz="0" w:space="0" w:color="auto"/>
        <w:right w:val="none" w:sz="0" w:space="0" w:color="auto"/>
      </w:divBdr>
    </w:div>
    <w:div w:id="1956674305">
      <w:bodyDiv w:val="1"/>
      <w:marLeft w:val="0"/>
      <w:marRight w:val="0"/>
      <w:marTop w:val="0"/>
      <w:marBottom w:val="0"/>
      <w:divBdr>
        <w:top w:val="none" w:sz="0" w:space="0" w:color="auto"/>
        <w:left w:val="none" w:sz="0" w:space="0" w:color="auto"/>
        <w:bottom w:val="none" w:sz="0" w:space="0" w:color="auto"/>
        <w:right w:val="none" w:sz="0" w:space="0" w:color="auto"/>
      </w:divBdr>
    </w:div>
    <w:div w:id="21289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861CFEE9EC1F6C95C34AE0AD550F3320B2E0A32747B4D8A750FBB233077F531D0AA4BD0B75AA972312F0A6D7E4E523B67F513B1EyEUAN" TargetMode="External"/><Relationship Id="rId13" Type="http://schemas.openxmlformats.org/officeDocument/2006/relationships/hyperlink" Target="consultantplus://offline/ref=30DF123178C828815F871ED8BFD5691138F284DC4811D2EEDDB49D5F1D34C3075AFB7252ECCE4D4863664CA88D8A34AD35E58A7779802B094350DF3CBBrB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DB14BCB34323777AF54FC085806B1E05A9F9B114F995444AF2990ED6CE44448B5C6025327CF74559975C3BED2bB6BK" TargetMode="External"/><Relationship Id="rId12" Type="http://schemas.openxmlformats.org/officeDocument/2006/relationships/hyperlink" Target="consultantplus://offline/ref=30DF123178C828815F871ED8BFD5691138F284DC4811D2EEDDB49D5F1D34C3075AFB7252ECCE4D4863664CAA828A34AD35E58A7779802B094350DF3CBBrBM" TargetMode="External"/><Relationship Id="rId17" Type="http://schemas.openxmlformats.org/officeDocument/2006/relationships/hyperlink" Target="consultantplus://offline/ref=30DF123178C828815F871ED8BFD5691138F284DC4811D2EEDDB49D5F1D34C3075AFB7252ECCE4D4863664CAE818A34AD35E58A7779802B094350DF3CBBrBM" TargetMode="External"/><Relationship Id="rId2" Type="http://schemas.openxmlformats.org/officeDocument/2006/relationships/settings" Target="settings.xml"/><Relationship Id="rId16" Type="http://schemas.openxmlformats.org/officeDocument/2006/relationships/hyperlink" Target="consultantplus://offline/ref=30DF123178C828815F871ED8BFD5691138F284DC4811D2EEDDB49D5F1D34C3075AFB7252ECCE4D4863664CA88D8A34AD35E58A7779802B094350DF3CBBrBM" TargetMode="External"/><Relationship Id="rId1" Type="http://schemas.openxmlformats.org/officeDocument/2006/relationships/styles" Target="styles.xml"/><Relationship Id="rId6" Type="http://schemas.openxmlformats.org/officeDocument/2006/relationships/hyperlink" Target="consultantplus://offline/ref=3EC76C202212DE313BA139B4E941CD582331B3742DB69F4CCABA0A8C5EC6F229FF1E245C3B09147D2D088CE714IFB9I" TargetMode="External"/><Relationship Id="rId11" Type="http://schemas.openxmlformats.org/officeDocument/2006/relationships/hyperlink" Target="consultantplus://offline/ref=36420CB7505565C3077A28D422A08BE969E7C6B003DC04BCB5DE5F96E2EEF6C7491211996467914241BC9241BA91FB977A27F30D38DDDB0BD58ADEF4V7b0I" TargetMode="External"/><Relationship Id="rId5" Type="http://schemas.openxmlformats.org/officeDocument/2006/relationships/hyperlink" Target="consultantplus://offline/ref=EB73AAD39D359DECB1E7E3EB6D54557C07575672E97DC65111660D33909971195C7B931F55B42F90ACEECB3EB25103AAD158FC8AD933E429929241DElEhBI" TargetMode="External"/><Relationship Id="rId15" Type="http://schemas.openxmlformats.org/officeDocument/2006/relationships/hyperlink" Target="consultantplus://offline/ref=30DF123178C828815F871ED8BFD5691138F284DC4811D2EEDDB49D5F1D34C3075AFB7252ECCE4D4863664CAA828A34AD35E58A7779802B094350DF3CBBrBM" TargetMode="External"/><Relationship Id="rId10" Type="http://schemas.openxmlformats.org/officeDocument/2006/relationships/hyperlink" Target="consultantplus://offline/ref=36420CB7505565C3077A28D422A08BE969E7C6B003DC04BCB5DE5F96E2EEF6C7491211996467914241BC9247B691FB977A27F30D38DDDB0BD58ADEF4V7b0I" TargetMode="External"/><Relationship Id="rId19" Type="http://schemas.openxmlformats.org/officeDocument/2006/relationships/theme" Target="theme/theme1.xml"/><Relationship Id="rId4" Type="http://schemas.openxmlformats.org/officeDocument/2006/relationships/hyperlink" Target="mailto:buh.gkk@yandex.ru" TargetMode="External"/><Relationship Id="rId9" Type="http://schemas.openxmlformats.org/officeDocument/2006/relationships/hyperlink" Target="consultantplus://offline/ref=36420CB7505565C3077A28D422A08BE969E7C6B003DC04BCB5DE5F96E2EEF6C7491211996467914241BC9246BE91FB977A27F30D38DDDB0BD58ADEF4V7b0I" TargetMode="External"/><Relationship Id="rId14" Type="http://schemas.openxmlformats.org/officeDocument/2006/relationships/hyperlink" Target="consultantplus://offline/ref=30DF123178C828815F871ED8BFD5691138F284DC4811D2EEDDB49D5F1D34C3075AFB7252ECCE4D4863664CAE818A34AD35E58A7779802B094350DF3CBB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Паньшонкова Елена Александровна</dc:creator>
  <cp:lastModifiedBy>Паньшонкова Елена Александровна</cp:lastModifiedBy>
  <cp:revision>3</cp:revision>
  <cp:lastPrinted>2022-06-08T08:43:00Z</cp:lastPrinted>
  <dcterms:created xsi:type="dcterms:W3CDTF">2024-03-04T10:51:00Z</dcterms:created>
  <dcterms:modified xsi:type="dcterms:W3CDTF">2024-03-04T10:53:00Z</dcterms:modified>
</cp:coreProperties>
</file>